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8DA89" w14:textId="77777777" w:rsidR="00704C32" w:rsidRDefault="00175C95">
      <w:pPr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«ВЫСШАЯ ШКОЛА ЭКОНОМИКИ» МОСКОВСКИЙ ИНСТИТУТ ЭЛЕКТРОНИКИ И МАТЕМАТИКИ</w:t>
      </w:r>
    </w:p>
    <w:p w14:paraId="3E84AC2F" w14:textId="77777777" w:rsidR="00704C32" w:rsidRDefault="00704C32">
      <w:pPr>
        <w:jc w:val="center"/>
        <w:rPr>
          <w:sz w:val="24"/>
          <w:szCs w:val="24"/>
        </w:rPr>
      </w:pPr>
    </w:p>
    <w:p w14:paraId="02CE6F01" w14:textId="77777777" w:rsidR="00704C32" w:rsidRDefault="00175C9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Информатика и Вычислительная техника</w:t>
      </w:r>
    </w:p>
    <w:p w14:paraId="44852A5E" w14:textId="77777777" w:rsidR="00704C32" w:rsidRDefault="00175C95">
      <w:pPr>
        <w:spacing w:after="609"/>
        <w:ind w:left="101" w:hanging="1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Курс: Проектный семинар «Python в науке о данных»</w:t>
      </w:r>
    </w:p>
    <w:p w14:paraId="43B72A0C" w14:textId="77777777" w:rsidR="00704C32" w:rsidRDefault="00175C95">
      <w:pPr>
        <w:spacing w:after="245"/>
        <w:ind w:left="101" w:hanging="10"/>
        <w:jc w:val="center"/>
        <w:rPr>
          <w:sz w:val="24"/>
          <w:szCs w:val="24"/>
        </w:rPr>
      </w:pPr>
      <w:r>
        <w:rPr>
          <w:b/>
          <w:sz w:val="24"/>
          <w:szCs w:val="24"/>
        </w:rPr>
        <w:t>ОТЧЕТ</w:t>
      </w:r>
    </w:p>
    <w:p w14:paraId="64D4ED4B" w14:textId="77777777" w:rsidR="00704C32" w:rsidRDefault="00175C95">
      <w:pPr>
        <w:spacing w:after="0"/>
        <w:ind w:left="101" w:hanging="10"/>
        <w:jc w:val="center"/>
        <w:rPr>
          <w:sz w:val="24"/>
          <w:szCs w:val="24"/>
        </w:rPr>
      </w:pPr>
      <w:r>
        <w:rPr>
          <w:b/>
          <w:sz w:val="24"/>
          <w:szCs w:val="24"/>
        </w:rPr>
        <w:t>ПО КОМАНДНОМУ ПРОЕКТУ</w:t>
      </w:r>
    </w:p>
    <w:p w14:paraId="57A03567" w14:textId="77777777" w:rsidR="00704C32" w:rsidRDefault="00704C32">
      <w:pPr>
        <w:spacing w:after="0"/>
        <w:jc w:val="center"/>
        <w:rPr>
          <w:b/>
          <w:sz w:val="24"/>
          <w:szCs w:val="24"/>
        </w:rPr>
      </w:pPr>
    </w:p>
    <w:p w14:paraId="382DA47C" w14:textId="77777777" w:rsidR="00704C32" w:rsidRDefault="00704C32">
      <w:pPr>
        <w:spacing w:after="0"/>
        <w:jc w:val="center"/>
        <w:rPr>
          <w:b/>
          <w:sz w:val="24"/>
          <w:szCs w:val="24"/>
        </w:rPr>
      </w:pPr>
    </w:p>
    <w:p w14:paraId="4A0BEA62" w14:textId="77777777" w:rsidR="00704C32" w:rsidRDefault="00704C32">
      <w:pPr>
        <w:spacing w:after="0"/>
        <w:jc w:val="center"/>
        <w:rPr>
          <w:b/>
          <w:sz w:val="24"/>
          <w:szCs w:val="24"/>
        </w:rPr>
      </w:pPr>
    </w:p>
    <w:p w14:paraId="462B9A6D" w14:textId="77777777" w:rsidR="00704C32" w:rsidRDefault="00704C32">
      <w:pPr>
        <w:spacing w:after="0"/>
        <w:jc w:val="center"/>
        <w:rPr>
          <w:b/>
          <w:sz w:val="24"/>
          <w:szCs w:val="24"/>
        </w:rPr>
      </w:pPr>
    </w:p>
    <w:p w14:paraId="11D025DC" w14:textId="77777777" w:rsidR="00704C32" w:rsidRDefault="00175C95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Студенты группы БИВ 235: </w:t>
      </w:r>
    </w:p>
    <w:p w14:paraId="79492FBA" w14:textId="77777777" w:rsidR="00704C32" w:rsidRDefault="00175C95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• Ястребов Арсений Михайлович</w:t>
      </w:r>
    </w:p>
    <w:p w14:paraId="07B8E55D" w14:textId="77777777" w:rsidR="00704C32" w:rsidRDefault="00175C95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• Саушкин Николай Олегович</w:t>
      </w:r>
    </w:p>
    <w:p w14:paraId="5B43DEC0" w14:textId="74B15DA7" w:rsidR="00704C32" w:rsidRDefault="00175C95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• Петрунина Мария Владимировна </w:t>
      </w:r>
    </w:p>
    <w:p w14:paraId="7BCA0FAC" w14:textId="28AF6032" w:rsidR="00F552B3" w:rsidRDefault="00F552B3">
      <w:pPr>
        <w:spacing w:after="0"/>
        <w:jc w:val="center"/>
        <w:rPr>
          <w:sz w:val="24"/>
          <w:szCs w:val="24"/>
        </w:rPr>
      </w:pPr>
      <w:proofErr w:type="spellStart"/>
      <w:r w:rsidRPr="00F552B3">
        <w:rPr>
          <w:sz w:val="24"/>
          <w:szCs w:val="24"/>
          <w:lang w:val="en-US"/>
        </w:rPr>
        <w:t>mavlpetrunina</w:t>
      </w:r>
      <w:proofErr w:type="spellEnd"/>
      <w:r w:rsidRPr="00763844">
        <w:rPr>
          <w:sz w:val="24"/>
          <w:szCs w:val="24"/>
        </w:rPr>
        <w:t>@</w:t>
      </w:r>
      <w:proofErr w:type="spellStart"/>
      <w:r w:rsidRPr="00F552B3">
        <w:rPr>
          <w:sz w:val="24"/>
          <w:szCs w:val="24"/>
          <w:lang w:val="en-US"/>
        </w:rPr>
        <w:t>edu</w:t>
      </w:r>
      <w:proofErr w:type="spellEnd"/>
      <w:r w:rsidRPr="00763844">
        <w:rPr>
          <w:sz w:val="24"/>
          <w:szCs w:val="24"/>
        </w:rPr>
        <w:t>.</w:t>
      </w:r>
      <w:proofErr w:type="spellStart"/>
      <w:r w:rsidRPr="00F552B3">
        <w:rPr>
          <w:sz w:val="24"/>
          <w:szCs w:val="24"/>
          <w:lang w:val="en-US"/>
        </w:rPr>
        <w:t>hse</w:t>
      </w:r>
      <w:proofErr w:type="spellEnd"/>
      <w:r w:rsidRPr="00763844">
        <w:rPr>
          <w:sz w:val="24"/>
          <w:szCs w:val="24"/>
        </w:rPr>
        <w:t>.</w:t>
      </w:r>
      <w:proofErr w:type="spellStart"/>
      <w:r w:rsidRPr="00F552B3">
        <w:rPr>
          <w:sz w:val="24"/>
          <w:szCs w:val="24"/>
          <w:lang w:val="en-US"/>
        </w:rPr>
        <w:t>ru</w:t>
      </w:r>
      <w:proofErr w:type="spellEnd"/>
      <w:r w:rsidRPr="00763844">
        <w:rPr>
          <w:sz w:val="24"/>
          <w:szCs w:val="24"/>
        </w:rPr>
        <w:t xml:space="preserve">, </w:t>
      </w:r>
      <w:r>
        <w:rPr>
          <w:sz w:val="24"/>
          <w:szCs w:val="24"/>
        </w:rPr>
        <w:t>89856150663</w:t>
      </w:r>
    </w:p>
    <w:p w14:paraId="55C54DE8" w14:textId="77777777" w:rsidR="00704C32" w:rsidRDefault="00704C32">
      <w:pPr>
        <w:rPr>
          <w:sz w:val="24"/>
          <w:szCs w:val="24"/>
        </w:rPr>
      </w:pPr>
    </w:p>
    <w:p w14:paraId="0D4A952D" w14:textId="77777777" w:rsidR="00704C32" w:rsidRDefault="00704C32">
      <w:pPr>
        <w:jc w:val="center"/>
        <w:rPr>
          <w:sz w:val="24"/>
          <w:szCs w:val="24"/>
        </w:rPr>
      </w:pPr>
    </w:p>
    <w:p w14:paraId="0149954D" w14:textId="77777777" w:rsidR="00704C32" w:rsidRDefault="00704C32">
      <w:pPr>
        <w:jc w:val="center"/>
        <w:rPr>
          <w:sz w:val="24"/>
          <w:szCs w:val="24"/>
        </w:rPr>
      </w:pPr>
    </w:p>
    <w:p w14:paraId="7EF1560E" w14:textId="77777777" w:rsidR="00704C32" w:rsidRDefault="00704C32">
      <w:pPr>
        <w:jc w:val="center"/>
        <w:rPr>
          <w:sz w:val="24"/>
          <w:szCs w:val="24"/>
        </w:rPr>
      </w:pPr>
    </w:p>
    <w:p w14:paraId="0B7F41F0" w14:textId="77777777" w:rsidR="00704C32" w:rsidRDefault="00704C32">
      <w:pPr>
        <w:jc w:val="center"/>
        <w:rPr>
          <w:sz w:val="24"/>
          <w:szCs w:val="24"/>
        </w:rPr>
      </w:pPr>
    </w:p>
    <w:p w14:paraId="2C1153F4" w14:textId="77777777" w:rsidR="00704C32" w:rsidRDefault="00175C95">
      <w:pPr>
        <w:jc w:val="center"/>
        <w:rPr>
          <w:sz w:val="24"/>
          <w:szCs w:val="24"/>
        </w:rPr>
      </w:pPr>
      <w:r>
        <w:rPr>
          <w:sz w:val="24"/>
          <w:szCs w:val="24"/>
        </w:rPr>
        <w:t>Руководитель: Полякова Марина Васильевна</w:t>
      </w:r>
    </w:p>
    <w:p w14:paraId="2FCE8139" w14:textId="77777777" w:rsidR="00704C32" w:rsidRDefault="00175C9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366091"/>
          <w:sz w:val="24"/>
          <w:szCs w:val="24"/>
        </w:rPr>
      </w:pPr>
      <w:r>
        <w:br w:type="page"/>
      </w:r>
    </w:p>
    <w:p w14:paraId="2040296C" w14:textId="77777777" w:rsidR="00704C32" w:rsidRDefault="00175C9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color w:val="0000FF"/>
          <w:sz w:val="24"/>
          <w:szCs w:val="24"/>
          <w:u w:val="single"/>
        </w:rPr>
      </w:pPr>
      <w:r>
        <w:rPr>
          <w:b/>
          <w:color w:val="4F81BD"/>
          <w:sz w:val="24"/>
          <w:szCs w:val="24"/>
        </w:rPr>
        <w:lastRenderedPageBreak/>
        <w:t>Оглавление.</w:t>
      </w:r>
    </w:p>
    <w:p w14:paraId="5881D32C" w14:textId="77777777" w:rsidR="00704C32" w:rsidRDefault="00704C32">
      <w:pPr>
        <w:pStyle w:val="2"/>
        <w:rPr>
          <w:rFonts w:ascii="Calibri" w:eastAsia="Calibri" w:hAnsi="Calibri" w:cs="Calibri"/>
          <w:sz w:val="24"/>
          <w:szCs w:val="24"/>
        </w:rPr>
      </w:pPr>
    </w:p>
    <w:sdt>
      <w:sdtPr>
        <w:id w:val="-959339791"/>
        <w:docPartObj>
          <w:docPartGallery w:val="Table of Contents"/>
          <w:docPartUnique/>
        </w:docPartObj>
      </w:sdtPr>
      <w:sdtEndPr/>
      <w:sdtContent>
        <w:p w14:paraId="078F2F02" w14:textId="77777777" w:rsidR="00704C32" w:rsidRDefault="00175C95">
          <w:pPr>
            <w:widowControl w:val="0"/>
            <w:tabs>
              <w:tab w:val="right" w:leader="dot" w:pos="9354"/>
            </w:tabs>
            <w:spacing w:before="60" w:after="0"/>
            <w:rPr>
              <w:b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>
            <w:r>
              <w:rPr>
                <w:b/>
                <w:color w:val="000000"/>
                <w:sz w:val="24"/>
                <w:szCs w:val="24"/>
              </w:rPr>
              <w:t>Описание решаемой задачи.</w:t>
            </w:r>
            <w:r>
              <w:rPr>
                <w:b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rPr>
              <w:b/>
              <w:sz w:val="24"/>
              <w:szCs w:val="24"/>
            </w:rPr>
            <w:t>3</w:t>
          </w:r>
          <w:r>
            <w:fldChar w:fldCharType="end"/>
          </w:r>
        </w:p>
        <w:p w14:paraId="1B0B020C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rPr>
              <w:b/>
              <w:color w:val="000000"/>
              <w:sz w:val="24"/>
              <w:szCs w:val="24"/>
            </w:rPr>
          </w:pPr>
          <w:hyperlink>
            <w:r w:rsidR="00175C95">
              <w:rPr>
                <w:b/>
                <w:color w:val="000000"/>
                <w:sz w:val="24"/>
                <w:szCs w:val="24"/>
              </w:rPr>
              <w:t>Технические требования.</w:t>
            </w:r>
            <w:r w:rsidR="00175C95">
              <w:rPr>
                <w:b/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 \h </w:instrText>
          </w:r>
          <w:r w:rsidR="00175C95">
            <w:fldChar w:fldCharType="separate"/>
          </w:r>
          <w:r w:rsidR="00175C95">
            <w:rPr>
              <w:b/>
              <w:sz w:val="24"/>
              <w:szCs w:val="24"/>
            </w:rPr>
            <w:t>4</w:t>
          </w:r>
          <w:r w:rsidR="00175C95">
            <w:fldChar w:fldCharType="end"/>
          </w:r>
        </w:p>
        <w:p w14:paraId="105A412E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rPr>
              <w:b/>
              <w:color w:val="000000"/>
              <w:sz w:val="24"/>
              <w:szCs w:val="24"/>
            </w:rPr>
          </w:pPr>
          <w:hyperlink>
            <w:r w:rsidR="00175C95">
              <w:rPr>
                <w:b/>
                <w:color w:val="000000"/>
                <w:sz w:val="24"/>
                <w:szCs w:val="24"/>
              </w:rPr>
              <w:t>Инструкция по установке приложения.</w:t>
            </w:r>
            <w:r w:rsidR="00175C95">
              <w:rPr>
                <w:b/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 \h </w:instrText>
          </w:r>
          <w:r w:rsidR="00175C95">
            <w:fldChar w:fldCharType="separate"/>
          </w:r>
          <w:r w:rsidR="00175C95">
            <w:rPr>
              <w:b/>
              <w:sz w:val="24"/>
              <w:szCs w:val="24"/>
            </w:rPr>
            <w:t>5</w:t>
          </w:r>
          <w:r w:rsidR="00175C95">
            <w:fldChar w:fldCharType="end"/>
          </w:r>
        </w:p>
        <w:p w14:paraId="71834BBD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rPr>
              <w:b/>
              <w:color w:val="000000"/>
              <w:sz w:val="24"/>
              <w:szCs w:val="24"/>
            </w:rPr>
          </w:pPr>
          <w:hyperlink>
            <w:r w:rsidR="00175C95">
              <w:rPr>
                <w:b/>
                <w:color w:val="000000"/>
                <w:sz w:val="24"/>
                <w:szCs w:val="24"/>
              </w:rPr>
              <w:t>Инструкция по запуску и настройке приложения.</w:t>
            </w:r>
            <w:r w:rsidR="00175C95">
              <w:rPr>
                <w:b/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 \h </w:instrText>
          </w:r>
          <w:r w:rsidR="00175C95">
            <w:fldChar w:fldCharType="separate"/>
          </w:r>
          <w:r w:rsidR="00175C95">
            <w:rPr>
              <w:b/>
              <w:sz w:val="24"/>
              <w:szCs w:val="24"/>
            </w:rPr>
            <w:t>6</w:t>
          </w:r>
          <w:r w:rsidR="00175C95">
            <w:fldChar w:fldCharType="end"/>
          </w:r>
        </w:p>
        <w:p w14:paraId="54FD7D2E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rPr>
              <w:b/>
              <w:color w:val="000000"/>
              <w:sz w:val="24"/>
              <w:szCs w:val="24"/>
            </w:rPr>
          </w:pPr>
          <w:hyperlink>
            <w:r w:rsidR="00175C95">
              <w:rPr>
                <w:b/>
                <w:color w:val="000000"/>
                <w:sz w:val="24"/>
                <w:szCs w:val="24"/>
              </w:rPr>
              <w:t>Главный интерфейс.</w:t>
            </w:r>
            <w:r w:rsidR="00175C95">
              <w:rPr>
                <w:b/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 \h </w:instrText>
          </w:r>
          <w:r w:rsidR="00175C95">
            <w:fldChar w:fldCharType="separate"/>
          </w:r>
          <w:r w:rsidR="00175C95">
            <w:rPr>
              <w:b/>
              <w:sz w:val="24"/>
              <w:szCs w:val="24"/>
            </w:rPr>
            <w:t>7</w:t>
          </w:r>
          <w:r w:rsidR="00175C95">
            <w:fldChar w:fldCharType="end"/>
          </w:r>
        </w:p>
        <w:p w14:paraId="1BB840BA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360"/>
            <w:rPr>
              <w:color w:val="000000"/>
              <w:sz w:val="24"/>
              <w:szCs w:val="24"/>
            </w:rPr>
          </w:pPr>
          <w:hyperlink w:anchor="_tyjcwt">
            <w:r w:rsidR="00175C95">
              <w:rPr>
                <w:color w:val="000000"/>
                <w:sz w:val="24"/>
                <w:szCs w:val="24"/>
              </w:rPr>
              <w:t>1. Рабочее окно.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_tyjcwt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7</w:t>
          </w:r>
          <w:r w:rsidR="00175C95">
            <w:fldChar w:fldCharType="end"/>
          </w:r>
        </w:p>
        <w:p w14:paraId="0697F272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360"/>
            <w:rPr>
              <w:color w:val="000000"/>
              <w:sz w:val="24"/>
              <w:szCs w:val="24"/>
            </w:rPr>
          </w:pPr>
          <w:hyperlink>
            <w:r w:rsidR="00175C95">
              <w:rPr>
                <w:color w:val="000000"/>
                <w:sz w:val="24"/>
                <w:szCs w:val="24"/>
              </w:rPr>
              <w:t>2. Выбор базы данных.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7</w:t>
          </w:r>
          <w:r w:rsidR="00175C95">
            <w:fldChar w:fldCharType="end"/>
          </w:r>
        </w:p>
        <w:p w14:paraId="0E3CAED9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360"/>
            <w:rPr>
              <w:color w:val="000000"/>
              <w:sz w:val="24"/>
              <w:szCs w:val="24"/>
            </w:rPr>
          </w:pPr>
          <w:hyperlink w:anchor="_hd1ekcuucehb">
            <w:r w:rsidR="00175C95">
              <w:rPr>
                <w:color w:val="000000"/>
                <w:sz w:val="24"/>
                <w:szCs w:val="24"/>
              </w:rPr>
              <w:t>3. Изменение БД.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_hd1ekcuucehb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8</w:t>
          </w:r>
          <w:r w:rsidR="00175C95">
            <w:fldChar w:fldCharType="end"/>
          </w:r>
        </w:p>
        <w:p w14:paraId="490C6D7C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720"/>
            <w:rPr>
              <w:color w:val="000000"/>
              <w:sz w:val="24"/>
              <w:szCs w:val="24"/>
            </w:rPr>
          </w:pPr>
          <w:hyperlink w:anchor="_qpm5ywos7ih8">
            <w:r w:rsidR="00175C95">
              <w:rPr>
                <w:color w:val="000000"/>
                <w:sz w:val="24"/>
                <w:szCs w:val="24"/>
              </w:rPr>
              <w:t>1) Вывести таблицу (рис. 4)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_qpm5ywos7ih8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8</w:t>
          </w:r>
          <w:r w:rsidR="00175C95">
            <w:fldChar w:fldCharType="end"/>
          </w:r>
        </w:p>
        <w:p w14:paraId="7CD0FFCA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720"/>
            <w:rPr>
              <w:color w:val="000000"/>
              <w:sz w:val="24"/>
              <w:szCs w:val="24"/>
            </w:rPr>
          </w:pPr>
          <w:hyperlink w:anchor="_jocicqgk6wj3">
            <w:r w:rsidR="00175C95">
              <w:rPr>
                <w:color w:val="000000"/>
                <w:sz w:val="24"/>
                <w:szCs w:val="24"/>
              </w:rPr>
              <w:t>2) Изменить таблицу (рис. 5)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_jocicqgk6wj3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8</w:t>
          </w:r>
          <w:r w:rsidR="00175C95">
            <w:fldChar w:fldCharType="end"/>
          </w:r>
        </w:p>
        <w:p w14:paraId="78F1EF1A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ugj0wmglvk48">
            <w:r w:rsidR="00175C95">
              <w:rPr>
                <w:color w:val="000000"/>
                <w:sz w:val="24"/>
                <w:szCs w:val="24"/>
              </w:rPr>
              <w:t>1. Фильтровать по стране (Рис. 6)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_ugj0wmglvk48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9</w:t>
          </w:r>
          <w:r w:rsidR="00175C95">
            <w:fldChar w:fldCharType="end"/>
          </w:r>
        </w:p>
        <w:p w14:paraId="746EA90F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fm9pmgbt0cgt">
            <w:r w:rsidR="00175C95">
              <w:rPr>
                <w:color w:val="000000"/>
                <w:sz w:val="24"/>
                <w:szCs w:val="24"/>
              </w:rPr>
              <w:t>2. Фильтровать по диапазону баллов.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_fm9pmgbt0cgt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9</w:t>
          </w:r>
          <w:r w:rsidR="00175C95">
            <w:fldChar w:fldCharType="end"/>
          </w:r>
        </w:p>
        <w:p w14:paraId="5458A4F3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d1n35mfnc3e">
            <w:r w:rsidR="00175C95">
              <w:rPr>
                <w:color w:val="000000"/>
                <w:sz w:val="24"/>
                <w:szCs w:val="24"/>
              </w:rPr>
              <w:t>3. Фильтровать по году.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_d1n35mfnc3e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9</w:t>
          </w:r>
          <w:r w:rsidR="00175C95">
            <w:fldChar w:fldCharType="end"/>
          </w:r>
        </w:p>
        <w:p w14:paraId="67BCEBE5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k6l7ceilbqfm">
            <w:r w:rsidR="00175C95">
              <w:rPr>
                <w:color w:val="000000"/>
                <w:sz w:val="24"/>
                <w:szCs w:val="24"/>
              </w:rPr>
              <w:t>4. Полное редактирование.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_k6l7ceilbqfm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10</w:t>
          </w:r>
          <w:r w:rsidR="00175C95">
            <w:fldChar w:fldCharType="end"/>
          </w:r>
        </w:p>
        <w:p w14:paraId="55B2A66D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720"/>
            <w:rPr>
              <w:color w:val="000000"/>
              <w:sz w:val="24"/>
              <w:szCs w:val="24"/>
            </w:rPr>
          </w:pPr>
          <w:hyperlink w:anchor="_cihhq15bobku">
            <w:r w:rsidR="00175C95">
              <w:rPr>
                <w:color w:val="000000"/>
                <w:sz w:val="24"/>
                <w:szCs w:val="24"/>
              </w:rPr>
              <w:t>3) Построить график (рис. 10)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_cihhq15bobku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11</w:t>
          </w:r>
          <w:r w:rsidR="00175C95">
            <w:fldChar w:fldCharType="end"/>
          </w:r>
        </w:p>
        <w:p w14:paraId="41A79590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bo6i1q1p96j7">
            <w:r w:rsidR="00175C95">
              <w:rPr>
                <w:color w:val="000000"/>
                <w:sz w:val="24"/>
                <w:szCs w:val="24"/>
              </w:rPr>
              <w:t>1. Clustered bar chart qual qual.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_bo6i1q1p96j7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11</w:t>
          </w:r>
          <w:r w:rsidR="00175C95">
            <w:fldChar w:fldCharType="end"/>
          </w:r>
        </w:p>
        <w:p w14:paraId="552199B7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19zljqjachij">
            <w:r w:rsidR="00175C95">
              <w:rPr>
                <w:color w:val="000000"/>
                <w:sz w:val="24"/>
                <w:szCs w:val="24"/>
              </w:rPr>
              <w:t>2. Categorized histogram quant qual.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_19zljqjachij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12</w:t>
          </w:r>
          <w:r w:rsidR="00175C95">
            <w:fldChar w:fldCharType="end"/>
          </w:r>
        </w:p>
        <w:p w14:paraId="0512EA9C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5cjnvhwwvuq9">
            <w:r w:rsidR="00175C95">
              <w:rPr>
                <w:color w:val="000000"/>
                <w:sz w:val="24"/>
                <w:szCs w:val="24"/>
              </w:rPr>
              <w:t>3. Categorized boxplot quality education by country (Рис. 13)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_5cjnvhwwvuq9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12</w:t>
          </w:r>
          <w:r w:rsidR="00175C95">
            <w:fldChar w:fldCharType="end"/>
          </w:r>
        </w:p>
        <w:p w14:paraId="41BF1014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k6fuoap27j15">
            <w:r w:rsidR="00175C95">
              <w:rPr>
                <w:color w:val="000000"/>
                <w:sz w:val="24"/>
                <w:szCs w:val="24"/>
              </w:rPr>
              <w:t>4. Average University Score by Country. (рис. 14)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_k6fuoap27j15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13</w:t>
          </w:r>
          <w:r w:rsidR="00175C95">
            <w:fldChar w:fldCharType="end"/>
          </w:r>
        </w:p>
        <w:p w14:paraId="59D8ABF3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aexg6agph41x">
            <w:r w:rsidR="00175C95">
              <w:rPr>
                <w:color w:val="000000"/>
                <w:sz w:val="24"/>
                <w:szCs w:val="24"/>
              </w:rPr>
              <w:t>5. Pie chart qual qual (Рис. 15)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_aexg6agph41x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13</w:t>
          </w:r>
          <w:r w:rsidR="00175C95">
            <w:fldChar w:fldCharType="end"/>
          </w:r>
        </w:p>
        <w:p w14:paraId="68497D90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720"/>
            <w:rPr>
              <w:color w:val="000000"/>
              <w:sz w:val="24"/>
              <w:szCs w:val="24"/>
            </w:rPr>
          </w:pPr>
          <w:hyperlink w:anchor="_8rbx0rntaiu7">
            <w:r w:rsidR="00175C95">
              <w:rPr>
                <w:color w:val="000000"/>
                <w:sz w:val="24"/>
                <w:szCs w:val="24"/>
              </w:rPr>
              <w:t>4) Каждый график можно удобно изучить с помощью соответствующих кнопок (Рис. 16)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_8rbx0rntaiu7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14</w:t>
          </w:r>
          <w:r w:rsidR="00175C95">
            <w:fldChar w:fldCharType="end"/>
          </w:r>
        </w:p>
        <w:p w14:paraId="6662F9EB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wkovu5om6e7k">
            <w:r w:rsidR="00175C95">
              <w:rPr>
                <w:color w:val="000000"/>
                <w:sz w:val="24"/>
                <w:szCs w:val="24"/>
              </w:rPr>
              <w:t>1. Reset original view.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_wkovu5om6e7k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14</w:t>
          </w:r>
          <w:r w:rsidR="00175C95">
            <w:fldChar w:fldCharType="end"/>
          </w:r>
        </w:p>
        <w:p w14:paraId="7E1A88D4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j115yj1a7vc2">
            <w:r w:rsidR="00175C95">
              <w:rPr>
                <w:color w:val="000000"/>
                <w:sz w:val="24"/>
                <w:szCs w:val="24"/>
              </w:rPr>
              <w:t>2. Back to previous view.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_j115yj1a7vc2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14</w:t>
          </w:r>
          <w:r w:rsidR="00175C95">
            <w:fldChar w:fldCharType="end"/>
          </w:r>
        </w:p>
        <w:p w14:paraId="5B0032C3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p2lcv6xl7dtw">
            <w:r w:rsidR="00175C95">
              <w:rPr>
                <w:color w:val="000000"/>
                <w:sz w:val="24"/>
                <w:szCs w:val="24"/>
              </w:rPr>
              <w:t>3. Forward to next view.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_p2lcv6xl7dtw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14</w:t>
          </w:r>
          <w:r w:rsidR="00175C95">
            <w:fldChar w:fldCharType="end"/>
          </w:r>
        </w:p>
        <w:p w14:paraId="31A84586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162shraf7s68">
            <w:r w:rsidR="00175C95">
              <w:rPr>
                <w:color w:val="000000"/>
                <w:sz w:val="24"/>
                <w:szCs w:val="24"/>
              </w:rPr>
              <w:t>4. Left button pans, Right button zooms x/y fixes axis, CTRL fixes aspect.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_162shraf7s68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14</w:t>
          </w:r>
          <w:r w:rsidR="00175C95">
            <w:fldChar w:fldCharType="end"/>
          </w:r>
        </w:p>
        <w:p w14:paraId="1F7FE1A0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6syoetxmybk5">
            <w:r w:rsidR="00175C95">
              <w:rPr>
                <w:color w:val="000000"/>
                <w:sz w:val="24"/>
                <w:szCs w:val="24"/>
              </w:rPr>
              <w:t>5. Zoom to rectangle x/y fixes axis.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_6syoetxmybk5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14</w:t>
          </w:r>
          <w:r w:rsidR="00175C95">
            <w:fldChar w:fldCharType="end"/>
          </w:r>
        </w:p>
        <w:p w14:paraId="07FF7698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jkjc9excz0vt">
            <w:r w:rsidR="00175C95">
              <w:rPr>
                <w:color w:val="000000"/>
                <w:sz w:val="24"/>
                <w:szCs w:val="24"/>
              </w:rPr>
              <w:t>6. Configure subplots.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_jkjc9excz0vt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14</w:t>
          </w:r>
          <w:r w:rsidR="00175C95">
            <w:fldChar w:fldCharType="end"/>
          </w:r>
        </w:p>
        <w:p w14:paraId="6E7552EC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1080"/>
            <w:rPr>
              <w:color w:val="000000"/>
              <w:sz w:val="24"/>
              <w:szCs w:val="24"/>
            </w:rPr>
          </w:pPr>
          <w:hyperlink w:anchor="_ue5jrcupufz7">
            <w:r w:rsidR="00175C95">
              <w:rPr>
                <w:color w:val="000000"/>
                <w:sz w:val="24"/>
                <w:szCs w:val="24"/>
              </w:rPr>
              <w:t>7. Save the figure.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_ue5jrcupufz7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14</w:t>
          </w:r>
          <w:r w:rsidR="00175C95">
            <w:fldChar w:fldCharType="end"/>
          </w:r>
        </w:p>
        <w:p w14:paraId="25FB204C" w14:textId="77777777" w:rsidR="00704C32" w:rsidRDefault="00807A57">
          <w:pPr>
            <w:widowControl w:val="0"/>
            <w:tabs>
              <w:tab w:val="right" w:leader="dot" w:pos="9354"/>
            </w:tabs>
            <w:spacing w:before="60" w:after="0"/>
            <w:ind w:left="360"/>
            <w:rPr>
              <w:color w:val="000000"/>
              <w:sz w:val="24"/>
              <w:szCs w:val="24"/>
            </w:rPr>
          </w:pPr>
          <w:hyperlink w:anchor="_m6fucxfeizum">
            <w:r w:rsidR="00175C95">
              <w:rPr>
                <w:color w:val="000000"/>
                <w:sz w:val="24"/>
                <w:szCs w:val="24"/>
              </w:rPr>
              <w:t>4. Авторы</w:t>
            </w:r>
            <w:r w:rsidR="00175C95">
              <w:rPr>
                <w:color w:val="000000"/>
                <w:sz w:val="24"/>
                <w:szCs w:val="24"/>
              </w:rPr>
              <w:tab/>
            </w:r>
          </w:hyperlink>
          <w:r w:rsidR="00175C95">
            <w:fldChar w:fldCharType="begin"/>
          </w:r>
          <w:r w:rsidR="00175C95">
            <w:instrText xml:space="preserve"> PAGEREF _m6fucxfeizum \h </w:instrText>
          </w:r>
          <w:r w:rsidR="00175C95">
            <w:fldChar w:fldCharType="separate"/>
          </w:r>
          <w:r w:rsidR="00175C95">
            <w:rPr>
              <w:sz w:val="24"/>
              <w:szCs w:val="24"/>
            </w:rPr>
            <w:t>15</w:t>
          </w:r>
          <w:r w:rsidR="00175C95">
            <w:fldChar w:fldCharType="end"/>
          </w:r>
          <w:r w:rsidR="00175C95">
            <w:fldChar w:fldCharType="end"/>
          </w:r>
        </w:p>
      </w:sdtContent>
    </w:sdt>
    <w:p w14:paraId="2E12C120" w14:textId="77777777" w:rsidR="00704C32" w:rsidRDefault="00175C95">
      <w:pPr>
        <w:pStyle w:val="2"/>
        <w:rPr>
          <w:rFonts w:ascii="Calibri" w:eastAsia="Calibri" w:hAnsi="Calibri" w:cs="Calibri"/>
          <w:sz w:val="24"/>
          <w:szCs w:val="24"/>
        </w:rPr>
      </w:pPr>
      <w:r>
        <w:br w:type="page"/>
      </w:r>
    </w:p>
    <w:p w14:paraId="2087C756" w14:textId="77777777" w:rsidR="00704C32" w:rsidRDefault="00175C95">
      <w:pPr>
        <w:pStyle w:val="2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Описание решаемой задачи.</w:t>
      </w:r>
    </w:p>
    <w:p w14:paraId="13F6F880" w14:textId="6680C2A4" w:rsidR="00704C32" w:rsidRDefault="00175C95">
      <w:pPr>
        <w:spacing w:after="160"/>
        <w:rPr>
          <w:sz w:val="24"/>
          <w:szCs w:val="24"/>
        </w:rPr>
      </w:pPr>
      <w:bookmarkStart w:id="0" w:name="_30j0zll" w:colFirst="0" w:colLast="0"/>
      <w:bookmarkEnd w:id="0"/>
      <w:r>
        <w:rPr>
          <w:b/>
          <w:sz w:val="24"/>
          <w:szCs w:val="24"/>
        </w:rPr>
        <w:t>Главная задача нашего проекта</w:t>
      </w:r>
      <w:r>
        <w:rPr>
          <w:sz w:val="24"/>
          <w:szCs w:val="24"/>
        </w:rPr>
        <w:t xml:space="preserve"> - разработка приложения с графическим интерфейсом, которое строит графики на основании определенного набора данных. Также присутствует возможность изменения базы данных, добавления или удаления определенных строк. </w:t>
      </w:r>
    </w:p>
    <w:p w14:paraId="04A7FA34" w14:textId="77777777" w:rsidR="00704C32" w:rsidRDefault="00175C95">
      <w:pPr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Для графического интерфейса использован следующий функционал: </w:t>
      </w:r>
    </w:p>
    <w:p w14:paraId="3B365D1B" w14:textId="77777777" w:rsidR="00704C32" w:rsidRDefault="00175C9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Для создания окна и </w:t>
      </w:r>
      <w:proofErr w:type="spellStart"/>
      <w:r>
        <w:rPr>
          <w:color w:val="000000"/>
          <w:sz w:val="24"/>
          <w:szCs w:val="24"/>
        </w:rPr>
        <w:t>виджетов</w:t>
      </w:r>
      <w:proofErr w:type="spellEnd"/>
      <w:r>
        <w:rPr>
          <w:color w:val="000000"/>
          <w:sz w:val="24"/>
          <w:szCs w:val="24"/>
        </w:rPr>
        <w:t xml:space="preserve"> используется </w:t>
      </w:r>
      <w:proofErr w:type="spellStart"/>
      <w:r>
        <w:rPr>
          <w:color w:val="000000"/>
          <w:sz w:val="24"/>
          <w:szCs w:val="24"/>
        </w:rPr>
        <w:t>Tkinter</w:t>
      </w:r>
      <w:proofErr w:type="spellEnd"/>
      <w:r>
        <w:rPr>
          <w:color w:val="000000"/>
          <w:sz w:val="24"/>
          <w:szCs w:val="24"/>
        </w:rPr>
        <w:t>;</w:t>
      </w:r>
    </w:p>
    <w:p w14:paraId="2F9EA1D6" w14:textId="77777777" w:rsidR="00704C32" w:rsidRDefault="00175C9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 окне приложения пользователь имеет возможность </w:t>
      </w:r>
      <w:r>
        <w:rPr>
          <w:sz w:val="24"/>
          <w:szCs w:val="24"/>
        </w:rPr>
        <w:t>открыть нужную</w:t>
      </w:r>
      <w:r>
        <w:rPr>
          <w:color w:val="000000"/>
          <w:sz w:val="24"/>
          <w:szCs w:val="24"/>
        </w:rPr>
        <w:t xml:space="preserve"> базу данных, после чего откроется окно с дей</w:t>
      </w:r>
      <w:r>
        <w:rPr>
          <w:sz w:val="24"/>
          <w:szCs w:val="24"/>
        </w:rPr>
        <w:t>ствиями</w:t>
      </w:r>
      <w:r>
        <w:rPr>
          <w:color w:val="000000"/>
          <w:sz w:val="24"/>
          <w:szCs w:val="24"/>
        </w:rPr>
        <w:t xml:space="preserve">. </w:t>
      </w:r>
    </w:p>
    <w:p w14:paraId="73B35E17" w14:textId="77777777" w:rsidR="00704C32" w:rsidRDefault="00175C9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Приложение по запросу пользователя может видоизменить базу данных;</w:t>
      </w:r>
    </w:p>
    <w:p w14:paraId="432D7FE8" w14:textId="77777777" w:rsidR="00704C32" w:rsidRDefault="00704C32">
      <w:pPr>
        <w:pBdr>
          <w:top w:val="nil"/>
          <w:left w:val="nil"/>
          <w:bottom w:val="nil"/>
          <w:right w:val="nil"/>
          <w:between w:val="nil"/>
        </w:pBdr>
        <w:spacing w:after="160"/>
        <w:ind w:left="720"/>
        <w:rPr>
          <w:color w:val="000000"/>
          <w:sz w:val="24"/>
          <w:szCs w:val="24"/>
        </w:rPr>
      </w:pPr>
    </w:p>
    <w:p w14:paraId="4390C252" w14:textId="77777777" w:rsidR="00704C32" w:rsidRDefault="00704C32">
      <w:pPr>
        <w:spacing w:after="160"/>
        <w:rPr>
          <w:sz w:val="24"/>
          <w:szCs w:val="24"/>
        </w:rPr>
      </w:pPr>
    </w:p>
    <w:p w14:paraId="237B91DE" w14:textId="77777777" w:rsidR="00704C32" w:rsidRDefault="00704C32">
      <w:pPr>
        <w:jc w:val="both"/>
        <w:rPr>
          <w:b/>
          <w:color w:val="4F81BD"/>
          <w:sz w:val="24"/>
          <w:szCs w:val="24"/>
        </w:rPr>
      </w:pPr>
    </w:p>
    <w:p w14:paraId="5697AF77" w14:textId="77777777" w:rsidR="00704C32" w:rsidRDefault="00175C95">
      <w:pPr>
        <w:rPr>
          <w:b/>
          <w:color w:val="4F81BD"/>
          <w:sz w:val="24"/>
          <w:szCs w:val="24"/>
        </w:rPr>
      </w:pPr>
      <w:r>
        <w:br w:type="page"/>
      </w:r>
    </w:p>
    <w:p w14:paraId="14333C74" w14:textId="77777777" w:rsidR="00704C32" w:rsidRDefault="00175C95">
      <w:pPr>
        <w:pStyle w:val="2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Технические требования.</w:t>
      </w:r>
    </w:p>
    <w:p w14:paraId="0CA2E7EA" w14:textId="77777777" w:rsidR="00704C32" w:rsidRDefault="00175C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Средняя мощность оперативной памяти компьютера - 8Gb;</w:t>
      </w:r>
    </w:p>
    <w:p w14:paraId="60A7B135" w14:textId="77777777" w:rsidR="00704C32" w:rsidRDefault="00175C9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 xml:space="preserve"> Рекомендуемый объем оперативного запоминающего устройства (ОЗУ) для работы в современных интегрированных средах разработки (IDE) нужно как минимум 8 Гб оперативной памяти, еще лучше – 16.</w:t>
      </w:r>
    </w:p>
    <w:p w14:paraId="1C4616BF" w14:textId="77777777" w:rsidR="00704C32" w:rsidRDefault="00175C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Средняя мощность видеопамяти видеокарты - 2 </w:t>
      </w:r>
      <w:proofErr w:type="spellStart"/>
      <w:r>
        <w:rPr>
          <w:color w:val="000000"/>
          <w:sz w:val="24"/>
          <w:szCs w:val="24"/>
        </w:rPr>
        <w:t>Gb</w:t>
      </w:r>
      <w:proofErr w:type="spellEnd"/>
      <w:r>
        <w:rPr>
          <w:color w:val="000000"/>
          <w:sz w:val="24"/>
          <w:szCs w:val="24"/>
        </w:rPr>
        <w:t>;</w:t>
      </w:r>
    </w:p>
    <w:p w14:paraId="47E364B8" w14:textId="77777777" w:rsidR="00704C32" w:rsidRDefault="00175C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4"/>
          <w:szCs w:val="24"/>
        </w:rPr>
      </w:pPr>
      <w:r>
        <w:rPr>
          <w:sz w:val="24"/>
          <w:szCs w:val="24"/>
        </w:rPr>
        <w:t>Любая</w:t>
      </w:r>
      <w:r>
        <w:rPr>
          <w:color w:val="000000"/>
          <w:sz w:val="24"/>
          <w:szCs w:val="24"/>
        </w:rPr>
        <w:t xml:space="preserve"> операционная система Windows, на которую возможна установка интерпретатора Python 3.8.5 (</w:t>
      </w:r>
      <w:hyperlink r:id="rId7">
        <w:r>
          <w:rPr>
            <w:color w:val="0000FF"/>
            <w:sz w:val="24"/>
            <w:szCs w:val="24"/>
            <w:u w:val="single"/>
          </w:rPr>
          <w:t>https://www.python.org/downloads/)</w:t>
        </w:r>
      </w:hyperlink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</w:p>
    <w:p w14:paraId="799BBDAF" w14:textId="77777777" w:rsidR="00704C32" w:rsidRDefault="00704C32">
      <w:pPr>
        <w:spacing w:after="160"/>
        <w:rPr>
          <w:sz w:val="24"/>
          <w:szCs w:val="24"/>
        </w:rPr>
      </w:pPr>
    </w:p>
    <w:p w14:paraId="66C8D06B" w14:textId="77777777" w:rsidR="00704C32" w:rsidRDefault="00704C32">
      <w:pPr>
        <w:spacing w:after="160"/>
        <w:rPr>
          <w:sz w:val="24"/>
          <w:szCs w:val="24"/>
        </w:rPr>
      </w:pPr>
    </w:p>
    <w:p w14:paraId="40F07DCD" w14:textId="77777777" w:rsidR="00704C32" w:rsidRDefault="00175C95">
      <w:pPr>
        <w:rPr>
          <w:b/>
          <w:color w:val="366091"/>
          <w:sz w:val="24"/>
          <w:szCs w:val="24"/>
        </w:rPr>
      </w:pPr>
      <w:bookmarkStart w:id="1" w:name="_1fob9te" w:colFirst="0" w:colLast="0"/>
      <w:bookmarkEnd w:id="1"/>
      <w:r>
        <w:br w:type="page"/>
      </w:r>
    </w:p>
    <w:p w14:paraId="6516EEA6" w14:textId="77777777" w:rsidR="00704C32" w:rsidRDefault="00175C95">
      <w:pPr>
        <w:pStyle w:val="2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Инструкция по установке приложения.</w:t>
      </w:r>
    </w:p>
    <w:p w14:paraId="3BCE3397" w14:textId="77777777" w:rsidR="00704C32" w:rsidRDefault="00175C95">
      <w:pPr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Пользователю требуется установить на своем компьютере дистрибутив </w:t>
      </w:r>
      <w:proofErr w:type="spellStart"/>
      <w:r>
        <w:rPr>
          <w:sz w:val="24"/>
          <w:szCs w:val="24"/>
        </w:rPr>
        <w:t>Anaconda</w:t>
      </w:r>
      <w:proofErr w:type="spellEnd"/>
      <w:r>
        <w:rPr>
          <w:sz w:val="24"/>
          <w:szCs w:val="24"/>
        </w:rPr>
        <w:t xml:space="preserve">, который содержит интерпретатор </w:t>
      </w:r>
      <w:proofErr w:type="spellStart"/>
      <w:r>
        <w:rPr>
          <w:sz w:val="24"/>
          <w:szCs w:val="24"/>
        </w:rPr>
        <w:t>Python</w:t>
      </w:r>
      <w:proofErr w:type="spellEnd"/>
      <w:r>
        <w:rPr>
          <w:sz w:val="24"/>
          <w:szCs w:val="24"/>
        </w:rPr>
        <w:t xml:space="preserve"> 3 (</w:t>
      </w:r>
      <w:proofErr w:type="spellStart"/>
      <w:r>
        <w:rPr>
          <w:sz w:val="24"/>
          <w:szCs w:val="24"/>
        </w:rPr>
        <w:t>Spyder</w:t>
      </w:r>
      <w:proofErr w:type="spellEnd"/>
      <w:r>
        <w:rPr>
          <w:sz w:val="24"/>
          <w:szCs w:val="24"/>
        </w:rPr>
        <w:t>) и стандартные библиотеки.</w:t>
      </w:r>
    </w:p>
    <w:p w14:paraId="709E0729" w14:textId="77777777" w:rsidR="00704C32" w:rsidRDefault="00175C95">
      <w:pPr>
        <w:spacing w:after="160"/>
        <w:rPr>
          <w:sz w:val="24"/>
          <w:szCs w:val="24"/>
        </w:rPr>
      </w:pPr>
      <w:r>
        <w:rPr>
          <w:sz w:val="24"/>
          <w:szCs w:val="24"/>
        </w:rPr>
        <w:t>Для удобства запуска программы был создан файл «requirements.txt» (рис. 1), который позволяет установить все недостающие библиотеки, вписав команду «</w:t>
      </w:r>
      <w:proofErr w:type="spellStart"/>
      <w:r>
        <w:rPr>
          <w:sz w:val="24"/>
          <w:szCs w:val="24"/>
        </w:rPr>
        <w:t>pip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install</w:t>
      </w:r>
      <w:proofErr w:type="spellEnd"/>
      <w:r>
        <w:rPr>
          <w:sz w:val="24"/>
          <w:szCs w:val="24"/>
        </w:rPr>
        <w:t xml:space="preserve"> requirements.txt» в командной строке компилятора или же ПК. </w:t>
      </w:r>
    </w:p>
    <w:p w14:paraId="7985B1E4" w14:textId="77777777" w:rsidR="00704C32" w:rsidRDefault="00175C95">
      <w:pPr>
        <w:spacing w:after="1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CC0AA9" wp14:editId="4AC1C51E">
            <wp:extent cx="5940425" cy="2232809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67DBA" w14:textId="77777777" w:rsidR="00704C32" w:rsidRDefault="00175C95">
      <w:pPr>
        <w:spacing w:after="160"/>
        <w:jc w:val="center"/>
        <w:rPr>
          <w:sz w:val="24"/>
          <w:szCs w:val="24"/>
        </w:rPr>
      </w:pPr>
      <w:r>
        <w:rPr>
          <w:sz w:val="24"/>
          <w:szCs w:val="24"/>
        </w:rPr>
        <w:t>Рис. 1. Файл «requirements.txt»</w:t>
      </w:r>
    </w:p>
    <w:p w14:paraId="291212D3" w14:textId="77777777" w:rsidR="00704C32" w:rsidRDefault="00704C32">
      <w:pPr>
        <w:spacing w:after="160"/>
        <w:jc w:val="center"/>
        <w:rPr>
          <w:sz w:val="24"/>
          <w:szCs w:val="24"/>
        </w:rPr>
      </w:pPr>
    </w:p>
    <w:p w14:paraId="356902B8" w14:textId="77777777" w:rsidR="00704C32" w:rsidRDefault="00704C32">
      <w:pPr>
        <w:spacing w:after="160"/>
        <w:jc w:val="center"/>
        <w:rPr>
          <w:sz w:val="24"/>
          <w:szCs w:val="24"/>
        </w:rPr>
      </w:pPr>
    </w:p>
    <w:p w14:paraId="189A0D0F" w14:textId="77777777" w:rsidR="00704C32" w:rsidRDefault="00175C95">
      <w:pPr>
        <w:rPr>
          <w:b/>
          <w:color w:val="366091"/>
          <w:sz w:val="24"/>
          <w:szCs w:val="24"/>
        </w:rPr>
      </w:pPr>
      <w:bookmarkStart w:id="2" w:name="_3znysh7" w:colFirst="0" w:colLast="0"/>
      <w:bookmarkEnd w:id="2"/>
      <w:r>
        <w:br w:type="page"/>
      </w:r>
    </w:p>
    <w:p w14:paraId="68F3C579" w14:textId="77777777" w:rsidR="00704C32" w:rsidRDefault="00175C95">
      <w:pPr>
        <w:pStyle w:val="2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Инструкция по запуску и настройке приложения.</w:t>
      </w:r>
    </w:p>
    <w:p w14:paraId="6AEBA8AB" w14:textId="7BAF3E05" w:rsidR="00704C32" w:rsidRDefault="00175C95">
      <w:pPr>
        <w:spacing w:after="160"/>
        <w:rPr>
          <w:sz w:val="24"/>
          <w:szCs w:val="24"/>
        </w:rPr>
      </w:pPr>
      <w:r>
        <w:rPr>
          <w:sz w:val="24"/>
          <w:szCs w:val="24"/>
        </w:rPr>
        <w:t xml:space="preserve">Пользователю необходимо скачать директорию приложения, далее требуется запустить файл «interface.py», который находится в корневой директории приложения </w:t>
      </w:r>
      <w:r w:rsidR="00A75ACD">
        <w:rPr>
          <w:sz w:val="24"/>
          <w:szCs w:val="24"/>
        </w:rPr>
        <w:t xml:space="preserve">с помощью </w:t>
      </w:r>
      <w:r>
        <w:rPr>
          <w:sz w:val="24"/>
          <w:szCs w:val="24"/>
        </w:rPr>
        <w:t>компилятор</w:t>
      </w:r>
      <w:r w:rsidR="00A75ACD">
        <w:rPr>
          <w:sz w:val="24"/>
          <w:szCs w:val="24"/>
        </w:rPr>
        <w:t>а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Spyder</w:t>
      </w:r>
      <w:proofErr w:type="spellEnd"/>
      <w:r>
        <w:rPr>
          <w:sz w:val="24"/>
          <w:szCs w:val="24"/>
        </w:rPr>
        <w:t xml:space="preserve"> (или любой другой компилятор с версией </w:t>
      </w:r>
      <w:proofErr w:type="spellStart"/>
      <w:r>
        <w:rPr>
          <w:sz w:val="24"/>
          <w:szCs w:val="24"/>
        </w:rPr>
        <w:t>Python</w:t>
      </w:r>
      <w:proofErr w:type="spellEnd"/>
      <w:r>
        <w:rPr>
          <w:sz w:val="24"/>
          <w:szCs w:val="24"/>
        </w:rPr>
        <w:t xml:space="preserve"> 3.8.5).</w:t>
      </w:r>
      <w:r w:rsidR="00763844">
        <w:rPr>
          <w:sz w:val="24"/>
          <w:szCs w:val="24"/>
        </w:rPr>
        <w:t xml:space="preserve"> Либо приложение запускается из командной строки.</w:t>
      </w:r>
      <w:bookmarkStart w:id="3" w:name="_GoBack"/>
      <w:bookmarkEnd w:id="3"/>
      <w:r>
        <w:rPr>
          <w:sz w:val="24"/>
          <w:szCs w:val="24"/>
        </w:rPr>
        <w:t xml:space="preserve"> Также понадобятся файлы «standart.py» и «solution1.py». Используя интерпретатор Python 3 (python.exe), можно запустить код, нажав на кнопку «Пуск» (или же «</w:t>
      </w:r>
      <w:proofErr w:type="spellStart"/>
      <w:r>
        <w:rPr>
          <w:sz w:val="24"/>
          <w:szCs w:val="24"/>
        </w:rPr>
        <w:t>Run</w:t>
      </w:r>
      <w:proofErr w:type="spellEnd"/>
      <w:r>
        <w:rPr>
          <w:sz w:val="24"/>
          <w:szCs w:val="24"/>
        </w:rPr>
        <w:t>»).</w:t>
      </w:r>
    </w:p>
    <w:p w14:paraId="6DB28FAB" w14:textId="77777777" w:rsidR="00704C32" w:rsidRDefault="00175C95">
      <w:pPr>
        <w:pStyle w:val="2"/>
        <w:jc w:val="center"/>
        <w:rPr>
          <w:rFonts w:ascii="Calibri" w:eastAsia="Calibri" w:hAnsi="Calibri" w:cs="Calibri"/>
          <w:sz w:val="24"/>
          <w:szCs w:val="24"/>
        </w:rPr>
      </w:pPr>
      <w:r>
        <w:br w:type="page"/>
      </w:r>
    </w:p>
    <w:p w14:paraId="763E9485" w14:textId="77777777" w:rsidR="00704C32" w:rsidRDefault="00175C95">
      <w:pPr>
        <w:pStyle w:val="2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Главный интерфейс.</w:t>
      </w:r>
    </w:p>
    <w:p w14:paraId="59D4A6D4" w14:textId="77777777" w:rsidR="00704C32" w:rsidRDefault="00175C95">
      <w:pPr>
        <w:pStyle w:val="3"/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bookmarkStart w:id="4" w:name="_tyjcwt" w:colFirst="0" w:colLast="0"/>
      <w:bookmarkEnd w:id="4"/>
      <w:r>
        <w:rPr>
          <w:rFonts w:ascii="Calibri" w:eastAsia="Calibri" w:hAnsi="Calibri" w:cs="Calibri"/>
          <w:sz w:val="24"/>
          <w:szCs w:val="24"/>
        </w:rPr>
        <w:t>Рабочее окно.</w:t>
      </w:r>
    </w:p>
    <w:p w14:paraId="4E10FE3D" w14:textId="77777777" w:rsidR="00704C32" w:rsidRDefault="00175C9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После запуска приложения пользователю будет доступно рабочее окно с меню (рис. 2). Меню состоит из нескольких кнопок: «</w:t>
      </w:r>
      <w:r>
        <w:rPr>
          <w:sz w:val="24"/>
          <w:szCs w:val="24"/>
        </w:rPr>
        <w:t>Работа с таблицами</w:t>
      </w:r>
      <w:r>
        <w:rPr>
          <w:color w:val="000000"/>
          <w:sz w:val="24"/>
          <w:szCs w:val="24"/>
        </w:rPr>
        <w:t>», «</w:t>
      </w:r>
      <w:r>
        <w:rPr>
          <w:sz w:val="24"/>
          <w:szCs w:val="24"/>
        </w:rPr>
        <w:t>Авторы</w:t>
      </w:r>
      <w:r>
        <w:rPr>
          <w:color w:val="000000"/>
          <w:sz w:val="24"/>
          <w:szCs w:val="24"/>
        </w:rPr>
        <w:t>». После нажатия к</w:t>
      </w:r>
      <w:r>
        <w:rPr>
          <w:sz w:val="24"/>
          <w:szCs w:val="24"/>
        </w:rPr>
        <w:t>нопки «Работа с таблицами», пользователю нужно будет из системных файлов выбрать таблицу.</w:t>
      </w:r>
    </w:p>
    <w:p w14:paraId="7CF64139" w14:textId="77777777" w:rsidR="00704C32" w:rsidRDefault="00175C9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6B3F3EE" wp14:editId="40A1B7BE">
            <wp:extent cx="2672269" cy="2891307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269" cy="2891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12A76" w14:textId="77777777" w:rsidR="00704C32" w:rsidRDefault="00175C95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Рис. 2. Рабочее окно приложения</w:t>
      </w:r>
    </w:p>
    <w:p w14:paraId="0F36A2FF" w14:textId="77777777" w:rsidR="00704C32" w:rsidRDefault="00175C95">
      <w:pPr>
        <w:pStyle w:val="3"/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Выбор базы данных. </w:t>
      </w:r>
    </w:p>
    <w:p w14:paraId="3E17D7F8" w14:textId="77777777" w:rsidR="00704C32" w:rsidRDefault="00175C95">
      <w:pPr>
        <w:ind w:left="720"/>
        <w:rPr>
          <w:sz w:val="24"/>
          <w:szCs w:val="24"/>
        </w:rPr>
      </w:pPr>
      <w:r>
        <w:rPr>
          <w:sz w:val="24"/>
          <w:szCs w:val="24"/>
        </w:rPr>
        <w:t>При нажатии на первую кнопку меню перед пользователем появляются окошко с выбором файла из списков. Присутствует кнопка «</w:t>
      </w:r>
      <w:proofErr w:type="gramStart"/>
      <w:r>
        <w:rPr>
          <w:sz w:val="24"/>
          <w:szCs w:val="24"/>
        </w:rPr>
        <w:t>Назад»-</w:t>
      </w:r>
      <w:proofErr w:type="gramEnd"/>
      <w:r>
        <w:rPr>
          <w:sz w:val="24"/>
          <w:szCs w:val="24"/>
        </w:rPr>
        <w:t xml:space="preserve"> для возвращения к выбору файла. </w:t>
      </w:r>
    </w:p>
    <w:p w14:paraId="33C51BF0" w14:textId="77777777" w:rsidR="00704C32" w:rsidRDefault="00175C95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После выбора таблицы, пользователь попадает в новое окно, в котором доступны следующие действия (рис. 3).  </w:t>
      </w:r>
    </w:p>
    <w:p w14:paraId="2BCD8DAC" w14:textId="77777777" w:rsidR="00704C32" w:rsidRDefault="00175C95">
      <w:pPr>
        <w:ind w:left="7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712DC67" wp14:editId="44E39F8E">
            <wp:extent cx="2392680" cy="2354580"/>
            <wp:effectExtent l="0" t="0" r="7620" b="762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927" cy="2354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0BDE7" w14:textId="77777777" w:rsidR="00704C32" w:rsidRDefault="00175C95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t>Рис. 3. Работа с таблицами</w:t>
      </w:r>
    </w:p>
    <w:p w14:paraId="08420629" w14:textId="77777777" w:rsidR="00704C32" w:rsidRDefault="00175C95">
      <w:pPr>
        <w:pStyle w:val="3"/>
        <w:rPr>
          <w:rFonts w:ascii="Calibri" w:eastAsia="Calibri" w:hAnsi="Calibri" w:cs="Calibri"/>
          <w:sz w:val="24"/>
          <w:szCs w:val="24"/>
        </w:rPr>
      </w:pPr>
      <w:bookmarkStart w:id="5" w:name="_hd1ekcuucehb" w:colFirst="0" w:colLast="0"/>
      <w:bookmarkEnd w:id="5"/>
      <w:r>
        <w:rPr>
          <w:rFonts w:ascii="Calibri" w:eastAsia="Calibri" w:hAnsi="Calibri" w:cs="Calibri"/>
          <w:sz w:val="24"/>
          <w:szCs w:val="24"/>
        </w:rPr>
        <w:lastRenderedPageBreak/>
        <w:t>3. Изменение БД.</w:t>
      </w:r>
    </w:p>
    <w:p w14:paraId="67F3120F" w14:textId="77777777" w:rsidR="00704C32" w:rsidRDefault="00175C95">
      <w:pPr>
        <w:rPr>
          <w:sz w:val="24"/>
          <w:szCs w:val="24"/>
        </w:rPr>
      </w:pPr>
      <w:r>
        <w:rPr>
          <w:sz w:val="24"/>
          <w:szCs w:val="24"/>
        </w:rPr>
        <w:t>Далее рассмотрим каждую кнопку отдельно:</w:t>
      </w:r>
    </w:p>
    <w:p w14:paraId="7308A802" w14:textId="77777777" w:rsidR="00704C32" w:rsidRDefault="00175C95">
      <w:pPr>
        <w:pStyle w:val="4"/>
        <w:numPr>
          <w:ilvl w:val="0"/>
          <w:numId w:val="5"/>
        </w:numPr>
      </w:pPr>
      <w:bookmarkStart w:id="6" w:name="_qpm5ywos7ih8" w:colFirst="0" w:colLast="0"/>
      <w:bookmarkEnd w:id="6"/>
      <w:r>
        <w:t>Вывести таблицу (рис. 4)</w:t>
      </w:r>
    </w:p>
    <w:p w14:paraId="2E223769" w14:textId="77777777" w:rsidR="00704C32" w:rsidRDefault="00175C95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FD3972E" wp14:editId="035BB042">
            <wp:extent cx="4617720" cy="4462316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462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47329" w14:textId="77777777" w:rsidR="00704C32" w:rsidRDefault="00175C95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4. Таблица </w:t>
      </w:r>
    </w:p>
    <w:p w14:paraId="32B2D8B1" w14:textId="77777777" w:rsidR="00704C32" w:rsidRDefault="00175C95">
      <w:pPr>
        <w:pStyle w:val="4"/>
        <w:numPr>
          <w:ilvl w:val="0"/>
          <w:numId w:val="5"/>
        </w:numPr>
      </w:pPr>
      <w:bookmarkStart w:id="7" w:name="_jocicqgk6wj3" w:colFirst="0" w:colLast="0"/>
      <w:bookmarkEnd w:id="7"/>
      <w:r>
        <w:t>Изменить таблицу (рис. 5)</w:t>
      </w:r>
    </w:p>
    <w:p w14:paraId="122FCE41" w14:textId="77777777" w:rsidR="00704C32" w:rsidRDefault="00175C95" w:rsidP="00A75ACD">
      <w:pPr>
        <w:jc w:val="center"/>
      </w:pPr>
      <w:r>
        <w:rPr>
          <w:noProof/>
          <w:sz w:val="24"/>
          <w:szCs w:val="24"/>
        </w:rPr>
        <w:drawing>
          <wp:inline distT="114300" distB="114300" distL="114300" distR="114300" wp14:anchorId="6F8580B5" wp14:editId="6FA78A73">
            <wp:extent cx="2849880" cy="213741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137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83FD2" w14:textId="77777777" w:rsidR="00704C32" w:rsidRDefault="00175C95" w:rsidP="00A75ACD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t>Рис. 5. Изменение таблицы.</w:t>
      </w:r>
    </w:p>
    <w:p w14:paraId="0A853B93" w14:textId="77777777" w:rsidR="00704C32" w:rsidRDefault="00704C32">
      <w:pPr>
        <w:ind w:left="720"/>
        <w:rPr>
          <w:sz w:val="24"/>
          <w:szCs w:val="24"/>
        </w:rPr>
      </w:pPr>
    </w:p>
    <w:p w14:paraId="344B398A" w14:textId="77777777" w:rsidR="00704C32" w:rsidRDefault="00175C95">
      <w:pPr>
        <w:pStyle w:val="5"/>
        <w:numPr>
          <w:ilvl w:val="0"/>
          <w:numId w:val="6"/>
        </w:numPr>
        <w:rPr>
          <w:sz w:val="24"/>
          <w:szCs w:val="24"/>
        </w:rPr>
      </w:pPr>
      <w:bookmarkStart w:id="8" w:name="_ugj0wmglvk48" w:colFirst="0" w:colLast="0"/>
      <w:bookmarkEnd w:id="8"/>
      <w:r>
        <w:rPr>
          <w:sz w:val="24"/>
          <w:szCs w:val="24"/>
        </w:rPr>
        <w:lastRenderedPageBreak/>
        <w:t>Фильтровать по стране (Рис. 6)</w:t>
      </w:r>
    </w:p>
    <w:p w14:paraId="44EB3362" w14:textId="77777777" w:rsidR="00704C32" w:rsidRDefault="00175C95" w:rsidP="00A75ACD">
      <w:pPr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97750CC" wp14:editId="41634EB1">
            <wp:extent cx="1453515" cy="1979549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1979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EFEB0" w14:textId="77777777" w:rsidR="00704C32" w:rsidRDefault="00175C95" w:rsidP="00A75ACD">
      <w:pPr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t>Рис. 6. Фильтр по стране</w:t>
      </w:r>
    </w:p>
    <w:p w14:paraId="561D4F5F" w14:textId="77777777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>После выбора страны, программа сохраняет полученную отфильтрованную таблицу</w:t>
      </w:r>
    </w:p>
    <w:p w14:paraId="3D7ADA83" w14:textId="77777777" w:rsidR="00704C32" w:rsidRDefault="00175C95">
      <w:pPr>
        <w:pStyle w:val="5"/>
        <w:numPr>
          <w:ilvl w:val="0"/>
          <w:numId w:val="6"/>
        </w:numPr>
        <w:rPr>
          <w:sz w:val="24"/>
          <w:szCs w:val="24"/>
        </w:rPr>
      </w:pPr>
      <w:bookmarkStart w:id="9" w:name="_fm9pmgbt0cgt" w:colFirst="0" w:colLast="0"/>
      <w:bookmarkEnd w:id="9"/>
      <w:r>
        <w:rPr>
          <w:sz w:val="24"/>
          <w:szCs w:val="24"/>
        </w:rPr>
        <w:t xml:space="preserve">Фильтровать по диапазону баллов. </w:t>
      </w:r>
    </w:p>
    <w:p w14:paraId="2D1D95C1" w14:textId="77777777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>Пользователь вводит значения минимального и максимального балла, после чего выводится таблица с данным диапазоном баллов. (рис. 7)</w:t>
      </w:r>
    </w:p>
    <w:p w14:paraId="6306CF7F" w14:textId="77777777" w:rsidR="00704C32" w:rsidRDefault="00175C95" w:rsidP="00A75ACD">
      <w:pPr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9CEB911" wp14:editId="2A9E6FB5">
            <wp:extent cx="4983480" cy="2523685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523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338CB" w14:textId="77777777" w:rsidR="00704C32" w:rsidRDefault="00175C95" w:rsidP="00A75ACD">
      <w:pPr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t>Рис. 7. Содержание таблицы.</w:t>
      </w:r>
    </w:p>
    <w:p w14:paraId="6EB68EAC" w14:textId="77777777" w:rsidR="00704C32" w:rsidRDefault="00175C95">
      <w:pPr>
        <w:pStyle w:val="5"/>
        <w:numPr>
          <w:ilvl w:val="0"/>
          <w:numId w:val="6"/>
        </w:numPr>
        <w:rPr>
          <w:sz w:val="24"/>
          <w:szCs w:val="24"/>
        </w:rPr>
      </w:pPr>
      <w:bookmarkStart w:id="10" w:name="_d1n35mfnc3e" w:colFirst="0" w:colLast="0"/>
      <w:bookmarkEnd w:id="10"/>
      <w:r>
        <w:rPr>
          <w:sz w:val="24"/>
          <w:szCs w:val="24"/>
        </w:rPr>
        <w:t xml:space="preserve">Фильтровать по году. </w:t>
      </w:r>
    </w:p>
    <w:p w14:paraId="6C8C4EE6" w14:textId="77777777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>Пользователь выбирает год, по которому происходит фильтрация данных. После выбора года, полученная таблица сохраняется (рис. 8)</w:t>
      </w:r>
    </w:p>
    <w:p w14:paraId="5DBBB57B" w14:textId="77777777" w:rsidR="00704C32" w:rsidRDefault="00175C95" w:rsidP="00A75ACD">
      <w:pPr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B3044E1" wp14:editId="25CF2237">
            <wp:extent cx="4127692" cy="2864248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7692" cy="2864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E0721" w14:textId="77777777" w:rsidR="00704C32" w:rsidRDefault="00175C95" w:rsidP="00A75ACD">
      <w:pPr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t>Рис. 8. Выбор года.</w:t>
      </w:r>
    </w:p>
    <w:p w14:paraId="51D42F7D" w14:textId="77777777" w:rsidR="00704C32" w:rsidRDefault="00175C95">
      <w:pPr>
        <w:pStyle w:val="5"/>
        <w:numPr>
          <w:ilvl w:val="0"/>
          <w:numId w:val="6"/>
        </w:numPr>
        <w:rPr>
          <w:sz w:val="24"/>
          <w:szCs w:val="24"/>
        </w:rPr>
      </w:pPr>
      <w:bookmarkStart w:id="11" w:name="_k6l7ceilbqfm" w:colFirst="0" w:colLast="0"/>
      <w:bookmarkEnd w:id="11"/>
      <w:r>
        <w:rPr>
          <w:sz w:val="24"/>
          <w:szCs w:val="24"/>
        </w:rPr>
        <w:t xml:space="preserve">Полное редактирование. </w:t>
      </w:r>
    </w:p>
    <w:p w14:paraId="542EB895" w14:textId="55F8086E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Выводится таблица, которую можно </w:t>
      </w:r>
      <w:r w:rsidR="00F77DC5">
        <w:rPr>
          <w:sz w:val="24"/>
          <w:szCs w:val="24"/>
        </w:rPr>
        <w:t>изменять</w:t>
      </w:r>
      <w:r>
        <w:rPr>
          <w:sz w:val="24"/>
          <w:szCs w:val="24"/>
        </w:rPr>
        <w:t>. После редактирования, программа предлагает ввести название таблицы и выбрать путь для сохранения. (рис. 9)</w:t>
      </w:r>
    </w:p>
    <w:p w14:paraId="1F6C14BB" w14:textId="77777777" w:rsidR="00704C32" w:rsidRDefault="00175C95" w:rsidP="00A75ACD">
      <w:pPr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6604D7B" wp14:editId="078935B0">
            <wp:extent cx="4953000" cy="3243167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43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4134B" w14:textId="77777777" w:rsidR="00704C32" w:rsidRDefault="00175C95" w:rsidP="00F77DC5">
      <w:pPr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t>Рис. 9. Сохранение отредактированной таблицы.</w:t>
      </w:r>
      <w:r>
        <w:br w:type="page"/>
      </w:r>
    </w:p>
    <w:p w14:paraId="6A44D10D" w14:textId="77777777" w:rsidR="00704C32" w:rsidRDefault="00704C32">
      <w:pPr>
        <w:ind w:left="1440"/>
        <w:rPr>
          <w:sz w:val="24"/>
          <w:szCs w:val="24"/>
        </w:rPr>
      </w:pPr>
    </w:p>
    <w:p w14:paraId="6D14D163" w14:textId="77777777" w:rsidR="00704C32" w:rsidRDefault="00175C95">
      <w:pPr>
        <w:pStyle w:val="4"/>
        <w:numPr>
          <w:ilvl w:val="0"/>
          <w:numId w:val="5"/>
        </w:numPr>
      </w:pPr>
      <w:bookmarkStart w:id="12" w:name="_cihhq15bobku" w:colFirst="0" w:colLast="0"/>
      <w:bookmarkEnd w:id="12"/>
      <w:r>
        <w:t>Построить график (рис. 10)</w:t>
      </w:r>
    </w:p>
    <w:p w14:paraId="52B1B1DC" w14:textId="77777777" w:rsidR="00704C32" w:rsidRDefault="00175C95" w:rsidP="00F77DC5">
      <w:pPr>
        <w:ind w:left="7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5DD57C9" wp14:editId="077D925D">
            <wp:extent cx="4457700" cy="3693822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693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1182C" w14:textId="77777777" w:rsidR="00704C32" w:rsidRDefault="00175C95" w:rsidP="00F77DC5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t>Рис. 10. Выбор типа графика.</w:t>
      </w:r>
    </w:p>
    <w:p w14:paraId="7308FBE4" w14:textId="77777777" w:rsidR="00704C32" w:rsidRPr="00A75ACD" w:rsidRDefault="00175C95">
      <w:pPr>
        <w:pStyle w:val="5"/>
        <w:numPr>
          <w:ilvl w:val="0"/>
          <w:numId w:val="3"/>
        </w:numPr>
        <w:rPr>
          <w:sz w:val="24"/>
          <w:szCs w:val="24"/>
          <w:lang w:val="en-US"/>
        </w:rPr>
      </w:pPr>
      <w:bookmarkStart w:id="13" w:name="_bo6i1q1p96j7" w:colFirst="0" w:colLast="0"/>
      <w:bookmarkEnd w:id="13"/>
      <w:r w:rsidRPr="00A75ACD">
        <w:rPr>
          <w:sz w:val="24"/>
          <w:szCs w:val="24"/>
          <w:lang w:val="en-US"/>
        </w:rPr>
        <w:t xml:space="preserve">Clustered bar chart </w:t>
      </w:r>
      <w:proofErr w:type="spellStart"/>
      <w:r w:rsidRPr="00A75ACD">
        <w:rPr>
          <w:sz w:val="24"/>
          <w:szCs w:val="24"/>
          <w:lang w:val="en-US"/>
        </w:rPr>
        <w:t>qual</w:t>
      </w:r>
      <w:proofErr w:type="spellEnd"/>
      <w:r w:rsidRPr="00A75ACD">
        <w:rPr>
          <w:sz w:val="24"/>
          <w:szCs w:val="24"/>
          <w:lang w:val="en-US"/>
        </w:rPr>
        <w:t xml:space="preserve"> qual. </w:t>
      </w:r>
    </w:p>
    <w:p w14:paraId="3AB4449A" w14:textId="153696E6" w:rsidR="00704C32" w:rsidRDefault="00175C95" w:rsidP="00F77DC5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Построение </w:t>
      </w:r>
      <w:proofErr w:type="spellStart"/>
      <w:r>
        <w:rPr>
          <w:sz w:val="24"/>
          <w:szCs w:val="24"/>
        </w:rPr>
        <w:t>кластеризованной</w:t>
      </w:r>
      <w:proofErr w:type="spellEnd"/>
      <w:r>
        <w:rPr>
          <w:sz w:val="24"/>
          <w:szCs w:val="24"/>
        </w:rPr>
        <w:t xml:space="preserve"> гистограммы зависимости </w:t>
      </w:r>
      <w:r w:rsidR="00F77DC5">
        <w:rPr>
          <w:sz w:val="24"/>
          <w:szCs w:val="24"/>
        </w:rPr>
        <w:t>количество университетов</w:t>
      </w:r>
      <w:r>
        <w:rPr>
          <w:sz w:val="24"/>
          <w:szCs w:val="24"/>
        </w:rPr>
        <w:t xml:space="preserve"> от </w:t>
      </w:r>
      <w:r w:rsidR="00F77DC5">
        <w:rPr>
          <w:sz w:val="24"/>
          <w:szCs w:val="24"/>
        </w:rPr>
        <w:t>страны</w:t>
      </w:r>
      <w:r>
        <w:rPr>
          <w:sz w:val="24"/>
          <w:szCs w:val="24"/>
        </w:rPr>
        <w:t xml:space="preserve"> (рис 11).</w:t>
      </w:r>
      <w:r>
        <w:rPr>
          <w:noProof/>
          <w:sz w:val="24"/>
          <w:szCs w:val="24"/>
        </w:rPr>
        <w:drawing>
          <wp:inline distT="114300" distB="114300" distL="114300" distR="114300" wp14:anchorId="7764B32D" wp14:editId="6D3ACACB">
            <wp:extent cx="5123845" cy="3350207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3845" cy="3350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89BA4" w14:textId="77777777" w:rsidR="00704C32" w:rsidRPr="00A75ACD" w:rsidRDefault="00175C95" w:rsidP="00F77DC5">
      <w:pPr>
        <w:ind w:left="1440"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>Рис</w:t>
      </w:r>
      <w:r w:rsidRPr="00A75ACD">
        <w:rPr>
          <w:sz w:val="24"/>
          <w:szCs w:val="24"/>
          <w:lang w:val="en-US"/>
        </w:rPr>
        <w:t xml:space="preserve"> 11. Clustered bar chart </w:t>
      </w:r>
      <w:proofErr w:type="spellStart"/>
      <w:r w:rsidRPr="00A75ACD">
        <w:rPr>
          <w:sz w:val="24"/>
          <w:szCs w:val="24"/>
          <w:lang w:val="en-US"/>
        </w:rPr>
        <w:t>qual</w:t>
      </w:r>
      <w:proofErr w:type="spellEnd"/>
      <w:r w:rsidRPr="00A75ACD">
        <w:rPr>
          <w:sz w:val="24"/>
          <w:szCs w:val="24"/>
          <w:lang w:val="en-US"/>
        </w:rPr>
        <w:t xml:space="preserve"> </w:t>
      </w:r>
      <w:proofErr w:type="spellStart"/>
      <w:r w:rsidRPr="00A75ACD">
        <w:rPr>
          <w:sz w:val="24"/>
          <w:szCs w:val="24"/>
          <w:lang w:val="en-US"/>
        </w:rPr>
        <w:t>qual</w:t>
      </w:r>
      <w:proofErr w:type="spellEnd"/>
    </w:p>
    <w:p w14:paraId="3537B84C" w14:textId="77777777" w:rsidR="00704C32" w:rsidRDefault="00175C95">
      <w:pPr>
        <w:pStyle w:val="5"/>
        <w:numPr>
          <w:ilvl w:val="0"/>
          <w:numId w:val="3"/>
        </w:numPr>
        <w:rPr>
          <w:sz w:val="24"/>
          <w:szCs w:val="24"/>
        </w:rPr>
      </w:pPr>
      <w:bookmarkStart w:id="14" w:name="_19zljqjachij" w:colFirst="0" w:colLast="0"/>
      <w:bookmarkEnd w:id="14"/>
      <w:proofErr w:type="spellStart"/>
      <w:r>
        <w:rPr>
          <w:sz w:val="24"/>
          <w:szCs w:val="24"/>
        </w:rPr>
        <w:lastRenderedPageBreak/>
        <w:t>Categorized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histogram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qual</w:t>
      </w:r>
      <w:proofErr w:type="spellEnd"/>
      <w:r>
        <w:rPr>
          <w:sz w:val="24"/>
          <w:szCs w:val="24"/>
        </w:rPr>
        <w:t xml:space="preserve">. </w:t>
      </w:r>
    </w:p>
    <w:p w14:paraId="35A60DA8" w14:textId="3F53EFE1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Построение </w:t>
      </w:r>
      <w:proofErr w:type="spellStart"/>
      <w:r>
        <w:rPr>
          <w:sz w:val="24"/>
          <w:szCs w:val="24"/>
        </w:rPr>
        <w:t>кластеризованной</w:t>
      </w:r>
      <w:proofErr w:type="spellEnd"/>
      <w:r>
        <w:rPr>
          <w:sz w:val="24"/>
          <w:szCs w:val="24"/>
        </w:rPr>
        <w:t xml:space="preserve"> гистограммы зависимости </w:t>
      </w:r>
      <w:r w:rsidR="00F77DC5">
        <w:rPr>
          <w:sz w:val="24"/>
          <w:szCs w:val="24"/>
        </w:rPr>
        <w:t>частоты</w:t>
      </w:r>
      <w:r>
        <w:rPr>
          <w:sz w:val="24"/>
          <w:szCs w:val="24"/>
        </w:rPr>
        <w:t xml:space="preserve"> от </w:t>
      </w:r>
      <w:r w:rsidR="00F77DC5">
        <w:rPr>
          <w:sz w:val="24"/>
          <w:szCs w:val="24"/>
        </w:rPr>
        <w:t>рейтинга</w:t>
      </w:r>
      <w:r>
        <w:rPr>
          <w:sz w:val="24"/>
          <w:szCs w:val="24"/>
        </w:rPr>
        <w:t>. (рис. 12)</w:t>
      </w:r>
    </w:p>
    <w:p w14:paraId="3E66BBE6" w14:textId="77777777" w:rsidR="00704C32" w:rsidRDefault="00175C95" w:rsidP="00F77DC5">
      <w:pPr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382BAEC" wp14:editId="494995DF">
            <wp:extent cx="4792980" cy="3150315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150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3468B" w14:textId="77777777" w:rsidR="00704C32" w:rsidRDefault="00175C95" w:rsidP="00F77DC5">
      <w:pPr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12. </w:t>
      </w:r>
      <w:proofErr w:type="spellStart"/>
      <w:r>
        <w:rPr>
          <w:sz w:val="24"/>
          <w:szCs w:val="24"/>
        </w:rPr>
        <w:t>Categorized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histogram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qual</w:t>
      </w:r>
      <w:proofErr w:type="spellEnd"/>
    </w:p>
    <w:p w14:paraId="5DF5E9C2" w14:textId="77777777" w:rsidR="00704C32" w:rsidRPr="00A75ACD" w:rsidRDefault="00175C95" w:rsidP="00F77DC5">
      <w:pPr>
        <w:pStyle w:val="5"/>
        <w:numPr>
          <w:ilvl w:val="0"/>
          <w:numId w:val="3"/>
        </w:numPr>
        <w:jc w:val="center"/>
        <w:rPr>
          <w:sz w:val="24"/>
          <w:szCs w:val="24"/>
          <w:lang w:val="en-US"/>
        </w:rPr>
      </w:pPr>
      <w:bookmarkStart w:id="15" w:name="_5cjnvhwwvuq9" w:colFirst="0" w:colLast="0"/>
      <w:bookmarkEnd w:id="15"/>
      <w:r w:rsidRPr="00A75ACD">
        <w:rPr>
          <w:sz w:val="24"/>
          <w:szCs w:val="24"/>
          <w:lang w:val="en-US"/>
        </w:rPr>
        <w:t>Categorized boxplot quality education by country (</w:t>
      </w:r>
      <w:r>
        <w:rPr>
          <w:sz w:val="24"/>
          <w:szCs w:val="24"/>
        </w:rPr>
        <w:t>Рис</w:t>
      </w:r>
      <w:r w:rsidRPr="00A75ACD">
        <w:rPr>
          <w:sz w:val="24"/>
          <w:szCs w:val="24"/>
          <w:lang w:val="en-US"/>
        </w:rPr>
        <w:t>. 13)</w:t>
      </w:r>
      <w:r>
        <w:rPr>
          <w:noProof/>
          <w:sz w:val="24"/>
          <w:szCs w:val="24"/>
        </w:rPr>
        <w:drawing>
          <wp:inline distT="114300" distB="114300" distL="114300" distR="114300" wp14:anchorId="27077750" wp14:editId="6478EFBB">
            <wp:extent cx="5065250" cy="3320012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5250" cy="3320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59836" w14:textId="77777777" w:rsidR="00704C32" w:rsidRPr="00A75ACD" w:rsidRDefault="00175C95" w:rsidP="00F77DC5">
      <w:pPr>
        <w:ind w:left="1440"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>Рис</w:t>
      </w:r>
      <w:r w:rsidRPr="00A75ACD">
        <w:rPr>
          <w:sz w:val="24"/>
          <w:szCs w:val="24"/>
          <w:lang w:val="en-US"/>
        </w:rPr>
        <w:t>. 13. Categorized boxplot quality education by country</w:t>
      </w:r>
    </w:p>
    <w:p w14:paraId="5D7D1633" w14:textId="77777777" w:rsidR="00704C32" w:rsidRDefault="00175C95">
      <w:pPr>
        <w:pStyle w:val="5"/>
        <w:numPr>
          <w:ilvl w:val="0"/>
          <w:numId w:val="3"/>
        </w:numPr>
        <w:rPr>
          <w:sz w:val="24"/>
          <w:szCs w:val="24"/>
        </w:rPr>
      </w:pPr>
      <w:bookmarkStart w:id="16" w:name="_k6fuoap27j15" w:colFirst="0" w:colLast="0"/>
      <w:bookmarkEnd w:id="16"/>
      <w:r w:rsidRPr="00A75ACD">
        <w:rPr>
          <w:sz w:val="24"/>
          <w:szCs w:val="24"/>
          <w:lang w:val="en-US"/>
        </w:rPr>
        <w:lastRenderedPageBreak/>
        <w:t xml:space="preserve">Average University Score by Country. </w:t>
      </w:r>
      <w:r>
        <w:rPr>
          <w:sz w:val="24"/>
          <w:szCs w:val="24"/>
        </w:rPr>
        <w:t>(рис. 14)</w:t>
      </w:r>
    </w:p>
    <w:p w14:paraId="22C9806A" w14:textId="77777777" w:rsidR="00704C32" w:rsidRDefault="00175C95" w:rsidP="00F77DC5">
      <w:pPr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E91D791" wp14:editId="0C07881B">
            <wp:extent cx="4884241" cy="2661285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4241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02CD7" w14:textId="77777777" w:rsidR="00704C32" w:rsidRPr="00A75ACD" w:rsidRDefault="00175C95" w:rsidP="00F77DC5">
      <w:pPr>
        <w:ind w:left="1440"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>Рис</w:t>
      </w:r>
      <w:r w:rsidRPr="00A75ACD">
        <w:rPr>
          <w:sz w:val="24"/>
          <w:szCs w:val="24"/>
          <w:lang w:val="en-US"/>
        </w:rPr>
        <w:t>. 14. Average University Score by Country</w:t>
      </w:r>
    </w:p>
    <w:p w14:paraId="49D4EEC6" w14:textId="77777777" w:rsidR="00704C32" w:rsidRPr="00A75ACD" w:rsidRDefault="00175C95">
      <w:pPr>
        <w:pStyle w:val="5"/>
        <w:numPr>
          <w:ilvl w:val="0"/>
          <w:numId w:val="3"/>
        </w:numPr>
        <w:rPr>
          <w:sz w:val="24"/>
          <w:szCs w:val="24"/>
          <w:lang w:val="en-US"/>
        </w:rPr>
      </w:pPr>
      <w:bookmarkStart w:id="17" w:name="_aexg6agph41x" w:colFirst="0" w:colLast="0"/>
      <w:bookmarkEnd w:id="17"/>
      <w:r w:rsidRPr="00A75ACD">
        <w:rPr>
          <w:sz w:val="24"/>
          <w:szCs w:val="24"/>
          <w:lang w:val="en-US"/>
        </w:rPr>
        <w:t xml:space="preserve">Pie chart </w:t>
      </w:r>
      <w:proofErr w:type="spellStart"/>
      <w:r w:rsidRPr="00A75ACD">
        <w:rPr>
          <w:sz w:val="24"/>
          <w:szCs w:val="24"/>
          <w:lang w:val="en-US"/>
        </w:rPr>
        <w:t>qual</w:t>
      </w:r>
      <w:proofErr w:type="spellEnd"/>
      <w:r w:rsidRPr="00A75ACD">
        <w:rPr>
          <w:sz w:val="24"/>
          <w:szCs w:val="24"/>
          <w:lang w:val="en-US"/>
        </w:rPr>
        <w:t xml:space="preserve"> </w:t>
      </w:r>
      <w:proofErr w:type="spellStart"/>
      <w:r w:rsidRPr="00A75ACD">
        <w:rPr>
          <w:sz w:val="24"/>
          <w:szCs w:val="24"/>
          <w:lang w:val="en-US"/>
        </w:rPr>
        <w:t>qual</w:t>
      </w:r>
      <w:proofErr w:type="spellEnd"/>
      <w:r w:rsidRPr="00A75ACD"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Рис</w:t>
      </w:r>
      <w:r w:rsidRPr="00A75ACD">
        <w:rPr>
          <w:sz w:val="24"/>
          <w:szCs w:val="24"/>
          <w:lang w:val="en-US"/>
        </w:rPr>
        <w:t>. 15)</w:t>
      </w:r>
    </w:p>
    <w:p w14:paraId="08D90464" w14:textId="77777777" w:rsidR="00704C32" w:rsidRDefault="00175C95" w:rsidP="00F77DC5">
      <w:pPr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7FD30A7" wp14:editId="67403D06">
            <wp:extent cx="4226964" cy="4568851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6964" cy="4568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A175F" w14:textId="77777777" w:rsidR="00704C32" w:rsidRDefault="00175C95" w:rsidP="00F77DC5">
      <w:pPr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15. </w:t>
      </w:r>
      <w:proofErr w:type="spellStart"/>
      <w:r>
        <w:rPr>
          <w:sz w:val="24"/>
          <w:szCs w:val="24"/>
        </w:rPr>
        <w:t>Pie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chart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qual</w:t>
      </w:r>
      <w:proofErr w:type="spellEnd"/>
    </w:p>
    <w:p w14:paraId="34AF3CFA" w14:textId="77777777" w:rsidR="00704C32" w:rsidRDefault="00704C32">
      <w:pPr>
        <w:ind w:left="1440"/>
        <w:rPr>
          <w:sz w:val="24"/>
          <w:szCs w:val="24"/>
        </w:rPr>
      </w:pPr>
    </w:p>
    <w:p w14:paraId="41C315C4" w14:textId="77777777" w:rsidR="00704C32" w:rsidRDefault="00704C32">
      <w:pPr>
        <w:ind w:left="1440"/>
        <w:rPr>
          <w:sz w:val="24"/>
          <w:szCs w:val="24"/>
        </w:rPr>
      </w:pPr>
    </w:p>
    <w:p w14:paraId="7426DCF6" w14:textId="77777777" w:rsidR="00704C32" w:rsidRDefault="00175C95">
      <w:pPr>
        <w:pStyle w:val="4"/>
        <w:numPr>
          <w:ilvl w:val="0"/>
          <w:numId w:val="5"/>
        </w:numPr>
      </w:pPr>
      <w:bookmarkStart w:id="18" w:name="_8rbx0rntaiu7" w:colFirst="0" w:colLast="0"/>
      <w:bookmarkEnd w:id="18"/>
      <w:r>
        <w:t>Каждый график можно удобно изучить с помощью соответствующих кнопок (Рис. 16)</w:t>
      </w:r>
    </w:p>
    <w:p w14:paraId="11F7C4A1" w14:textId="77777777" w:rsidR="00704C32" w:rsidRDefault="00175C95" w:rsidP="00F77DC5">
      <w:pPr>
        <w:ind w:left="7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671FE86" wp14:editId="7E3E315E">
            <wp:extent cx="2682240" cy="5871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58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F0052" w14:textId="77777777" w:rsidR="00704C32" w:rsidRDefault="00175C95" w:rsidP="00F77DC5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t>Рис. 16. Настройки</w:t>
      </w:r>
    </w:p>
    <w:p w14:paraId="30FC2D98" w14:textId="77777777" w:rsidR="00704C32" w:rsidRDefault="00175C95">
      <w:pPr>
        <w:pStyle w:val="5"/>
        <w:numPr>
          <w:ilvl w:val="0"/>
          <w:numId w:val="1"/>
        </w:numPr>
        <w:rPr>
          <w:sz w:val="24"/>
          <w:szCs w:val="24"/>
        </w:rPr>
      </w:pPr>
      <w:bookmarkStart w:id="19" w:name="_wkovu5om6e7k" w:colFirst="0" w:colLast="0"/>
      <w:bookmarkEnd w:id="19"/>
      <w:proofErr w:type="spellStart"/>
      <w:r>
        <w:rPr>
          <w:sz w:val="24"/>
          <w:szCs w:val="24"/>
        </w:rPr>
        <w:t>Reset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original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. </w:t>
      </w:r>
    </w:p>
    <w:p w14:paraId="556DF7F5" w14:textId="77777777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>Сбрасывает настройки к стандартным</w:t>
      </w:r>
    </w:p>
    <w:p w14:paraId="76CE66BD" w14:textId="77777777" w:rsidR="00704C32" w:rsidRDefault="00175C95">
      <w:pPr>
        <w:pStyle w:val="5"/>
        <w:numPr>
          <w:ilvl w:val="0"/>
          <w:numId w:val="1"/>
        </w:numPr>
        <w:rPr>
          <w:sz w:val="24"/>
          <w:szCs w:val="24"/>
        </w:rPr>
      </w:pPr>
      <w:bookmarkStart w:id="20" w:name="_j115yj1a7vc2" w:colFirst="0" w:colLast="0"/>
      <w:bookmarkEnd w:id="20"/>
      <w:proofErr w:type="spellStart"/>
      <w:r>
        <w:rPr>
          <w:sz w:val="24"/>
          <w:szCs w:val="24"/>
        </w:rPr>
        <w:t>Back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previous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. </w:t>
      </w:r>
    </w:p>
    <w:p w14:paraId="674860B6" w14:textId="77777777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>Отменяет последнее действие</w:t>
      </w:r>
    </w:p>
    <w:p w14:paraId="5EB3104A" w14:textId="77777777" w:rsidR="00704C32" w:rsidRDefault="00175C95">
      <w:pPr>
        <w:pStyle w:val="5"/>
        <w:numPr>
          <w:ilvl w:val="0"/>
          <w:numId w:val="1"/>
        </w:numPr>
        <w:rPr>
          <w:sz w:val="24"/>
          <w:szCs w:val="24"/>
        </w:rPr>
      </w:pPr>
      <w:bookmarkStart w:id="21" w:name="_p2lcv6xl7dtw" w:colFirst="0" w:colLast="0"/>
      <w:bookmarkEnd w:id="21"/>
      <w:proofErr w:type="spellStart"/>
      <w:r>
        <w:rPr>
          <w:sz w:val="24"/>
          <w:szCs w:val="24"/>
        </w:rPr>
        <w:t>Forward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next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. </w:t>
      </w:r>
    </w:p>
    <w:p w14:paraId="1684CF7C" w14:textId="77777777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>Возвращает последнее отмененное действие</w:t>
      </w:r>
    </w:p>
    <w:p w14:paraId="00189168" w14:textId="77777777" w:rsidR="00704C32" w:rsidRPr="00A75ACD" w:rsidRDefault="00175C95">
      <w:pPr>
        <w:pStyle w:val="5"/>
        <w:numPr>
          <w:ilvl w:val="0"/>
          <w:numId w:val="1"/>
        </w:numPr>
        <w:rPr>
          <w:sz w:val="24"/>
          <w:szCs w:val="24"/>
          <w:lang w:val="en-US"/>
        </w:rPr>
      </w:pPr>
      <w:bookmarkStart w:id="22" w:name="_162shraf7s68" w:colFirst="0" w:colLast="0"/>
      <w:bookmarkEnd w:id="22"/>
      <w:r w:rsidRPr="00A75ACD">
        <w:rPr>
          <w:sz w:val="24"/>
          <w:szCs w:val="24"/>
          <w:lang w:val="en-US"/>
        </w:rPr>
        <w:t xml:space="preserve">Left button pans, </w:t>
      </w:r>
      <w:proofErr w:type="gramStart"/>
      <w:r w:rsidRPr="00A75ACD">
        <w:rPr>
          <w:sz w:val="24"/>
          <w:szCs w:val="24"/>
          <w:lang w:val="en-US"/>
        </w:rPr>
        <w:t>Right button zooms x/y fixes axis</w:t>
      </w:r>
      <w:proofErr w:type="gramEnd"/>
      <w:r w:rsidRPr="00A75ACD">
        <w:rPr>
          <w:sz w:val="24"/>
          <w:szCs w:val="24"/>
          <w:lang w:val="en-US"/>
        </w:rPr>
        <w:t xml:space="preserve">, </w:t>
      </w:r>
      <w:proofErr w:type="gramStart"/>
      <w:r w:rsidRPr="00A75ACD">
        <w:rPr>
          <w:sz w:val="24"/>
          <w:szCs w:val="24"/>
          <w:lang w:val="en-US"/>
        </w:rPr>
        <w:t>CTRL fixes aspect</w:t>
      </w:r>
      <w:proofErr w:type="gramEnd"/>
      <w:r w:rsidRPr="00A75ACD">
        <w:rPr>
          <w:sz w:val="24"/>
          <w:szCs w:val="24"/>
          <w:lang w:val="en-US"/>
        </w:rPr>
        <w:t xml:space="preserve">. </w:t>
      </w:r>
    </w:p>
    <w:p w14:paraId="498EEF97" w14:textId="77777777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>При нажатии ЛКМ, перемещает изображение. При нажатии ПКМ, изменяет масштаб графика.</w:t>
      </w:r>
    </w:p>
    <w:p w14:paraId="0B8A3F2A" w14:textId="77777777" w:rsidR="00704C32" w:rsidRPr="00A75ACD" w:rsidRDefault="00175C95">
      <w:pPr>
        <w:pStyle w:val="5"/>
        <w:numPr>
          <w:ilvl w:val="0"/>
          <w:numId w:val="1"/>
        </w:numPr>
        <w:rPr>
          <w:sz w:val="24"/>
          <w:szCs w:val="24"/>
          <w:lang w:val="en-US"/>
        </w:rPr>
      </w:pPr>
      <w:bookmarkStart w:id="23" w:name="_6syoetxmybk5" w:colFirst="0" w:colLast="0"/>
      <w:bookmarkEnd w:id="23"/>
      <w:r w:rsidRPr="00A75ACD">
        <w:rPr>
          <w:sz w:val="24"/>
          <w:szCs w:val="24"/>
          <w:lang w:val="en-US"/>
        </w:rPr>
        <w:t xml:space="preserve">Zoom to rectangle x/y fixes axis. </w:t>
      </w:r>
    </w:p>
    <w:p w14:paraId="51A5DE10" w14:textId="77777777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>Приближает график к выделенной области.</w:t>
      </w:r>
    </w:p>
    <w:p w14:paraId="6344E14E" w14:textId="77777777" w:rsidR="00704C32" w:rsidRDefault="00175C95">
      <w:pPr>
        <w:pStyle w:val="5"/>
        <w:numPr>
          <w:ilvl w:val="0"/>
          <w:numId w:val="1"/>
        </w:numPr>
        <w:rPr>
          <w:sz w:val="24"/>
          <w:szCs w:val="24"/>
        </w:rPr>
      </w:pPr>
      <w:bookmarkStart w:id="24" w:name="_jkjc9excz0vt" w:colFirst="0" w:colLast="0"/>
      <w:bookmarkEnd w:id="24"/>
      <w:proofErr w:type="spellStart"/>
      <w:r>
        <w:rPr>
          <w:sz w:val="24"/>
          <w:szCs w:val="24"/>
        </w:rPr>
        <w:t>Configure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subplots</w:t>
      </w:r>
      <w:proofErr w:type="spellEnd"/>
      <w:r>
        <w:rPr>
          <w:sz w:val="24"/>
          <w:szCs w:val="24"/>
        </w:rPr>
        <w:t xml:space="preserve">. </w:t>
      </w:r>
    </w:p>
    <w:p w14:paraId="648450D7" w14:textId="77777777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>Изменяет параметры графика (Рис. 17)</w:t>
      </w:r>
    </w:p>
    <w:p w14:paraId="431E2A56" w14:textId="122660C2" w:rsidR="00704C32" w:rsidRDefault="00175C95" w:rsidP="00F77DC5">
      <w:pPr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2F8E96C" wp14:editId="121F9AE5">
            <wp:extent cx="3411565" cy="1858866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1565" cy="1858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B0419" w14:textId="77777777" w:rsidR="00704C32" w:rsidRDefault="00175C95" w:rsidP="00F77DC5">
      <w:pPr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17. </w:t>
      </w:r>
      <w:proofErr w:type="spellStart"/>
      <w:r>
        <w:rPr>
          <w:sz w:val="24"/>
          <w:szCs w:val="24"/>
        </w:rPr>
        <w:t>subplot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configuration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tool</w:t>
      </w:r>
      <w:proofErr w:type="spellEnd"/>
    </w:p>
    <w:p w14:paraId="13E931A4" w14:textId="77777777" w:rsidR="00704C32" w:rsidRDefault="00175C95">
      <w:pPr>
        <w:pStyle w:val="5"/>
        <w:numPr>
          <w:ilvl w:val="0"/>
          <w:numId w:val="1"/>
        </w:numPr>
        <w:rPr>
          <w:sz w:val="24"/>
          <w:szCs w:val="24"/>
        </w:rPr>
      </w:pPr>
      <w:bookmarkStart w:id="25" w:name="_ue5jrcupufz7" w:colFirst="0" w:colLast="0"/>
      <w:bookmarkEnd w:id="25"/>
      <w:proofErr w:type="spellStart"/>
      <w:r>
        <w:rPr>
          <w:sz w:val="24"/>
          <w:szCs w:val="24"/>
        </w:rPr>
        <w:t>Save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figure</w:t>
      </w:r>
      <w:proofErr w:type="spellEnd"/>
      <w:r>
        <w:rPr>
          <w:sz w:val="24"/>
          <w:szCs w:val="24"/>
        </w:rPr>
        <w:t>.</w:t>
      </w:r>
    </w:p>
    <w:p w14:paraId="74220C1C" w14:textId="77777777" w:rsidR="00704C32" w:rsidRDefault="00175C95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Сохраняет график в указанный пользователем путь.</w:t>
      </w:r>
    </w:p>
    <w:p w14:paraId="59377C77" w14:textId="77777777" w:rsidR="00704C32" w:rsidRDefault="00704C32">
      <w:pPr>
        <w:rPr>
          <w:sz w:val="24"/>
          <w:szCs w:val="24"/>
        </w:rPr>
      </w:pPr>
    </w:p>
    <w:p w14:paraId="40AEC975" w14:textId="77777777" w:rsidR="00704C32" w:rsidRDefault="00175C95">
      <w:pPr>
        <w:pStyle w:val="3"/>
        <w:rPr>
          <w:rFonts w:ascii="Calibri" w:eastAsia="Calibri" w:hAnsi="Calibri" w:cs="Calibri"/>
          <w:sz w:val="24"/>
          <w:szCs w:val="24"/>
        </w:rPr>
      </w:pPr>
      <w:bookmarkStart w:id="26" w:name="_m6fucxfeizum" w:colFirst="0" w:colLast="0"/>
      <w:bookmarkEnd w:id="26"/>
      <w:r>
        <w:rPr>
          <w:rFonts w:ascii="Calibri" w:eastAsia="Calibri" w:hAnsi="Calibri" w:cs="Calibri"/>
          <w:sz w:val="24"/>
          <w:szCs w:val="24"/>
        </w:rPr>
        <w:lastRenderedPageBreak/>
        <w:t>4. Авторы</w:t>
      </w:r>
    </w:p>
    <w:p w14:paraId="0C735A62" w14:textId="77777777" w:rsidR="00704C32" w:rsidRDefault="00175C95" w:rsidP="00F77DC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18601AE" wp14:editId="6CFB5CC8">
            <wp:extent cx="1946560" cy="2095749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560" cy="2095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F2304" w14:textId="77777777" w:rsidR="00704C32" w:rsidRDefault="00175C95" w:rsidP="00F77DC5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18. Python таблицы</w:t>
      </w:r>
    </w:p>
    <w:p w14:paraId="1CCF19E3" w14:textId="77777777" w:rsidR="00704C32" w:rsidRDefault="00175C95">
      <w:pPr>
        <w:rPr>
          <w:sz w:val="24"/>
          <w:szCs w:val="24"/>
        </w:rPr>
      </w:pPr>
      <w:r>
        <w:rPr>
          <w:sz w:val="24"/>
          <w:szCs w:val="24"/>
        </w:rPr>
        <w:t>После нажатия на кнопку «Авторы», программа выведет на экран пользователя следующее окошко (рис. 19)</w:t>
      </w:r>
    </w:p>
    <w:p w14:paraId="5020CD3D" w14:textId="77777777" w:rsidR="00704C32" w:rsidRDefault="00175C95" w:rsidP="00F77DC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2234611" wp14:editId="1E43B2C0">
            <wp:extent cx="3131820" cy="1685397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685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E8AB5" w14:textId="77777777" w:rsidR="00704C32" w:rsidRDefault="00175C95" w:rsidP="00F77DC5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19. Авторы</w:t>
      </w:r>
    </w:p>
    <w:sectPr w:rsidR="00704C32">
      <w:footerReference w:type="default" r:id="rId27"/>
      <w:footerReference w:type="first" r:id="rId28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4B77A8" w14:textId="77777777" w:rsidR="00807A57" w:rsidRDefault="00807A57">
      <w:pPr>
        <w:spacing w:after="0" w:line="240" w:lineRule="auto"/>
      </w:pPr>
      <w:r>
        <w:separator/>
      </w:r>
    </w:p>
  </w:endnote>
  <w:endnote w:type="continuationSeparator" w:id="0">
    <w:p w14:paraId="76E788C1" w14:textId="77777777" w:rsidR="00807A57" w:rsidRDefault="00807A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E0F6F1" w14:textId="77777777" w:rsidR="00704C32" w:rsidRDefault="00175C9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763844">
      <w:rPr>
        <w:rFonts w:ascii="Times New Roman" w:eastAsia="Times New Roman" w:hAnsi="Times New Roman" w:cs="Times New Roman"/>
        <w:noProof/>
        <w:color w:val="000000"/>
        <w:sz w:val="24"/>
        <w:szCs w:val="24"/>
      </w:rPr>
      <w:t>15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216E41B0" w14:textId="77777777" w:rsidR="00704C32" w:rsidRDefault="00704C3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C5A325" w14:textId="77777777" w:rsidR="00704C32" w:rsidRDefault="00175C9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  <w:sz w:val="24"/>
        <w:szCs w:val="24"/>
      </w:rPr>
    </w:pPr>
    <w:r>
      <w:rPr>
        <w:color w:val="000000"/>
        <w:sz w:val="24"/>
        <w:szCs w:val="24"/>
      </w:rPr>
      <w:t>Москва 202</w:t>
    </w:r>
    <w:r>
      <w:rPr>
        <w:sz w:val="24"/>
        <w:szCs w:val="24"/>
      </w:rPr>
      <w:t>4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48B302" w14:textId="77777777" w:rsidR="00807A57" w:rsidRDefault="00807A57">
      <w:pPr>
        <w:spacing w:after="0" w:line="240" w:lineRule="auto"/>
      </w:pPr>
      <w:r>
        <w:separator/>
      </w:r>
    </w:p>
  </w:footnote>
  <w:footnote w:type="continuationSeparator" w:id="0">
    <w:p w14:paraId="4CAEDB00" w14:textId="77777777" w:rsidR="00807A57" w:rsidRDefault="00807A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277296"/>
    <w:multiLevelType w:val="multilevel"/>
    <w:tmpl w:val="51602CF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>
    <w:nsid w:val="34671A67"/>
    <w:multiLevelType w:val="multilevel"/>
    <w:tmpl w:val="191A73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810435A"/>
    <w:multiLevelType w:val="multilevel"/>
    <w:tmpl w:val="0F441E6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nsid w:val="53EB2DA2"/>
    <w:multiLevelType w:val="multilevel"/>
    <w:tmpl w:val="B49EA15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nsid w:val="58B14BD8"/>
    <w:multiLevelType w:val="multilevel"/>
    <w:tmpl w:val="C06EBDB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6F9748EE"/>
    <w:multiLevelType w:val="multilevel"/>
    <w:tmpl w:val="42460B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9F2CDF"/>
    <w:multiLevelType w:val="multilevel"/>
    <w:tmpl w:val="2BF4B7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5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C32"/>
    <w:rsid w:val="00175C95"/>
    <w:rsid w:val="00704C32"/>
    <w:rsid w:val="00763844"/>
    <w:rsid w:val="00807A57"/>
    <w:rsid w:val="00A75ACD"/>
    <w:rsid w:val="00C40309"/>
    <w:rsid w:val="00F552B3"/>
    <w:rsid w:val="00F7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9D3664"/>
  <w15:docId w15:val="{1146AC67-C2A2-4C8C-A348-15E593B05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F552B3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F552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python.org/downloads/)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15</Pages>
  <Words>1253</Words>
  <Characters>7148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Smart technologies</cp:lastModifiedBy>
  <cp:revision>4</cp:revision>
  <dcterms:created xsi:type="dcterms:W3CDTF">2024-06-08T12:30:00Z</dcterms:created>
  <dcterms:modified xsi:type="dcterms:W3CDTF">2024-06-11T18:56:00Z</dcterms:modified>
</cp:coreProperties>
</file>